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A6A" w:rsidRPr="00EC4A6A" w:rsidRDefault="00EC4A6A" w:rsidP="00EC4A6A">
      <w:pPr>
        <w:shd w:val="clear" w:color="auto" w:fill="FFFFFF"/>
        <w:spacing w:after="195" w:line="450" w:lineRule="atLeast"/>
        <w:jc w:val="center"/>
        <w:outlineLvl w:val="1"/>
        <w:rPr>
          <w:rFonts w:ascii="Segoe UI" w:eastAsia="Times New Roman" w:hAnsi="Segoe UI" w:cs="Segoe UI"/>
          <w:color w:val="444444"/>
          <w:sz w:val="32"/>
          <w:szCs w:val="32"/>
          <w:lang w:eastAsia="el-GR"/>
        </w:rPr>
      </w:pPr>
      <w:r w:rsidRPr="00EC4A6A">
        <w:rPr>
          <w:rFonts w:ascii="Segoe UI" w:eastAsia="Times New Roman" w:hAnsi="Segoe UI" w:cs="Segoe UI"/>
          <w:color w:val="444444"/>
          <w:sz w:val="32"/>
          <w:szCs w:val="32"/>
          <w:lang w:eastAsia="el-GR"/>
        </w:rPr>
        <w:t>Έπεσε η αυλαία στο 7ο Open Athlisis cup 2014!‏</w:t>
      </w:r>
    </w:p>
    <w:p w:rsidR="00EC4A6A" w:rsidRPr="00EC4A6A" w:rsidRDefault="00EC4A6A" w:rsidP="00EC4A6A">
      <w:pPr>
        <w:shd w:val="clear" w:color="auto" w:fill="FFFFFF"/>
        <w:spacing w:after="0" w:line="319" w:lineRule="atLeast"/>
        <w:jc w:val="center"/>
        <w:rPr>
          <w:rFonts w:ascii="Calibri" w:eastAsia="Times New Roman" w:hAnsi="Calibri" w:cs="Segoe UI"/>
          <w:b/>
          <w:bCs/>
          <w:color w:val="444444"/>
          <w:sz w:val="23"/>
          <w:szCs w:val="23"/>
          <w:lang w:eastAsia="el-GR"/>
        </w:rPr>
      </w:pP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b/>
          <w:bCs/>
          <w:color w:val="444444"/>
          <w:sz w:val="23"/>
          <w:szCs w:val="23"/>
          <w:lang w:eastAsia="el-GR"/>
        </w:rPr>
        <w:t>Με διάρκεια 17 ημέρες, 98 συμμετοχές και 131 αγώνες στις 7 κατηγορίες του ολοκληρώθηκε την Παρασκευή 24 Ιουλίου το 7ο Open Athlisis Cup 2014  με απόλυτη οργανωτική και αγωνιστική επιτυχία.</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color w:val="444444"/>
          <w:sz w:val="23"/>
          <w:szCs w:val="23"/>
          <w:lang w:eastAsia="el-GR"/>
        </w:rPr>
        <w:t>Το συγκεκριμένο τουρνουά, που διοργανώνει το Athlisis Tennis Club κάθε χρόνο, ήταν το μεγαλύτερο σε διάρκεια και είχε τις περισσότερες συμμετοχές από κάθε άλλη φορά ξεπερνώντας κάθε προσδοκία των διοργανωτών. Στο τουρνουά - θεσμό πια για τα αθλητικά δρώμενα της Αργολίδας συμμετείχαν 70 άνδρες και 28 γυναίκες από το Άργος, το Ναύπλιο, την Ερμιόνη, αλλά και την Αθήνα, την Τρίπολη και την Καλαμάτα . Για πρώτη φορά οι αγώνες αφορούσαν 7 κατηγορίες, δύο ηλικιακές κατηγορίες στα μονά των ανδρών και των γυναικών, διπλά ανδρών, διπλά γυναικών και μικτά διπλά.</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color w:val="444444"/>
          <w:sz w:val="23"/>
          <w:szCs w:val="23"/>
          <w:lang w:eastAsia="el-GR"/>
        </w:rPr>
        <w:t>Αξίζει να σημειώσουμε οτι την διοργάνωση</w:t>
      </w:r>
      <w:r w:rsidRPr="00EC4A6A">
        <w:rPr>
          <w:rFonts w:ascii="Calibri" w:eastAsia="Times New Roman" w:hAnsi="Calibri" w:cs="Segoe UI"/>
          <w:b/>
          <w:bCs/>
          <w:color w:val="444444"/>
          <w:sz w:val="23"/>
          <w:lang w:eastAsia="el-GR"/>
        </w:rPr>
        <w:t> </w:t>
      </w:r>
      <w:r w:rsidRPr="00EC4A6A">
        <w:rPr>
          <w:rFonts w:ascii="Calibri" w:eastAsia="Times New Roman" w:hAnsi="Calibri" w:cs="Segoe UI"/>
          <w:b/>
          <w:bCs/>
          <w:color w:val="444444"/>
          <w:sz w:val="23"/>
          <w:szCs w:val="23"/>
          <w:lang w:eastAsia="el-GR"/>
        </w:rPr>
        <w:t>χαιρέτησε με μήνυμά</w:t>
      </w:r>
      <w:r w:rsidRPr="00EC4A6A">
        <w:rPr>
          <w:rFonts w:ascii="Calibri" w:eastAsia="Times New Roman" w:hAnsi="Calibri" w:cs="Segoe UI"/>
          <w:b/>
          <w:bCs/>
          <w:color w:val="444444"/>
          <w:sz w:val="23"/>
          <w:lang w:eastAsia="el-GR"/>
        </w:rPr>
        <w:t> </w:t>
      </w:r>
      <w:r w:rsidRPr="00EC4A6A">
        <w:rPr>
          <w:rFonts w:ascii="Calibri" w:eastAsia="Times New Roman" w:hAnsi="Calibri" w:cs="Segoe UI"/>
          <w:color w:val="444444"/>
          <w:sz w:val="23"/>
          <w:szCs w:val="23"/>
          <w:lang w:eastAsia="el-GR"/>
        </w:rPr>
        <w:t>του ο</w:t>
      </w:r>
      <w:r w:rsidRPr="00EC4A6A">
        <w:rPr>
          <w:rFonts w:ascii="Calibri" w:eastAsia="Times New Roman" w:hAnsi="Calibri" w:cs="Segoe UI"/>
          <w:color w:val="444444"/>
          <w:sz w:val="23"/>
          <w:lang w:eastAsia="el-GR"/>
        </w:rPr>
        <w:t> </w:t>
      </w:r>
      <w:r w:rsidRPr="00EC4A6A">
        <w:rPr>
          <w:rFonts w:ascii="Calibri" w:eastAsia="Times New Roman" w:hAnsi="Calibri" w:cs="Segoe UI"/>
          <w:b/>
          <w:bCs/>
          <w:color w:val="444444"/>
          <w:sz w:val="23"/>
          <w:szCs w:val="23"/>
          <w:lang w:eastAsia="el-GR"/>
        </w:rPr>
        <w:t>Υφυπουργός Πολιτισμού και Αθλητισμού κ. Γιάννης Ανδριανός,</w:t>
      </w:r>
      <w:r w:rsidRPr="00EC4A6A">
        <w:rPr>
          <w:rFonts w:ascii="Calibri" w:eastAsia="Times New Roman" w:hAnsi="Calibri" w:cs="Segoe UI"/>
          <w:color w:val="444444"/>
          <w:sz w:val="23"/>
          <w:lang w:eastAsia="el-GR"/>
        </w:rPr>
        <w:t> </w:t>
      </w:r>
      <w:r w:rsidRPr="00EC4A6A">
        <w:rPr>
          <w:rFonts w:ascii="Calibri" w:eastAsia="Times New Roman" w:hAnsi="Calibri" w:cs="Segoe UI"/>
          <w:color w:val="444444"/>
          <w:sz w:val="23"/>
          <w:szCs w:val="23"/>
          <w:lang w:eastAsia="el-GR"/>
        </w:rPr>
        <w:t>στο οποίο αναφέρει τα εξής:</w:t>
      </w:r>
      <w:r w:rsidRPr="00EC4A6A">
        <w:rPr>
          <w:rFonts w:ascii="Calibri" w:eastAsia="Times New Roman" w:hAnsi="Calibri" w:cs="Segoe UI"/>
          <w:color w:val="444444"/>
          <w:sz w:val="23"/>
          <w:lang w:eastAsia="el-GR"/>
        </w:rPr>
        <w:t> </w:t>
      </w:r>
      <w:r w:rsidRPr="00EC4A6A">
        <w:rPr>
          <w:rFonts w:ascii="Calibri" w:eastAsia="Times New Roman" w:hAnsi="Calibri" w:cs="Segoe UI"/>
          <w:b/>
          <w:bCs/>
          <w:color w:val="444444"/>
          <w:sz w:val="23"/>
          <w:szCs w:val="23"/>
          <w:lang w:eastAsia="el-GR"/>
        </w:rPr>
        <w:t>"Ανειλημμένες υποχρεώσεις δεν μου επέτρεψαν να παρευρεθώ στους αγώνες του τουρνουά. Θέλω όμως να συγχαρώ τόσο τους διακριθέντες,όσο και συνολικά τους συναγωνισθέντες αθλητές και αθλήτριες, αλλά και τους διοργανωτές του Athlisis Tennis Club που κατάφεραν να αναδείξουν αυτή τη διοργάνωση σε έναν καταξιωμένο θεσμό για την ευρύτερη περιοχή. Εύχομαι ολόψυχα καλή συνέχεια στο μέλλον."</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color w:val="444444"/>
          <w:sz w:val="23"/>
          <w:szCs w:val="23"/>
          <w:lang w:eastAsia="el-GR"/>
        </w:rPr>
        <w:t>Στα αγωνιστικά του τουρνουά οι νικητές και οι νικήτριες στις 7 κατηγορίες είναι οι παρακάτω:</w:t>
      </w:r>
    </w:p>
    <w:p w:rsidR="00EC4A6A" w:rsidRPr="00EC4A6A" w:rsidRDefault="00EC4A6A" w:rsidP="00EC4A6A">
      <w:pPr>
        <w:shd w:val="clear" w:color="auto" w:fill="FFFFFF"/>
        <w:spacing w:after="324" w:line="306" w:lineRule="atLeast"/>
        <w:rPr>
          <w:rFonts w:ascii="Helvetica" w:eastAsia="Times New Roman" w:hAnsi="Helvetica" w:cs="Helvetica"/>
          <w:color w:val="444444"/>
          <w:sz w:val="18"/>
          <w:szCs w:val="18"/>
          <w:lang w:eastAsia="el-GR"/>
        </w:rPr>
      </w:pPr>
      <w:r w:rsidRPr="00EC4A6A">
        <w:rPr>
          <w:rFonts w:ascii="Helvetica" w:eastAsia="Times New Roman" w:hAnsi="Helvetica" w:cs="Helvetica"/>
          <w:color w:val="444444"/>
          <w:sz w:val="18"/>
          <w:szCs w:val="18"/>
          <w:u w:val="single"/>
          <w:bdr w:val="none" w:sz="0" w:space="0" w:color="auto" w:frame="1"/>
          <w:lang w:eastAsia="el-GR"/>
        </w:rPr>
        <w:t>Μονό Ανδρών κάτω των 29 ετών</w:t>
      </w:r>
      <w:r w:rsidRPr="00EC4A6A">
        <w:rPr>
          <w:rFonts w:ascii="Helvetica" w:eastAsia="Times New Roman" w:hAnsi="Helvetica" w:cs="Helvetica"/>
          <w:color w:val="444444"/>
          <w:sz w:val="18"/>
          <w:szCs w:val="18"/>
          <w:lang w:eastAsia="el-GR"/>
        </w:rPr>
        <w:t> : </w:t>
      </w:r>
      <w:r w:rsidRPr="00EC4A6A">
        <w:rPr>
          <w:rFonts w:ascii="Helvetica" w:eastAsia="Times New Roman" w:hAnsi="Helvetica" w:cs="Helvetica"/>
          <w:b/>
          <w:bCs/>
          <w:color w:val="444444"/>
          <w:sz w:val="18"/>
          <w:lang w:eastAsia="el-GR"/>
        </w:rPr>
        <w:t>1ος Νίκος Ρουχωτάς , 2ος Χρήστος Τσεκές</w:t>
      </w:r>
    </w:p>
    <w:p w:rsidR="00EC4A6A" w:rsidRPr="00EC4A6A" w:rsidRDefault="00EC4A6A" w:rsidP="00EC4A6A">
      <w:pPr>
        <w:shd w:val="clear" w:color="auto" w:fill="FFFFFF"/>
        <w:spacing w:after="324" w:line="306" w:lineRule="atLeast"/>
        <w:rPr>
          <w:rFonts w:ascii="Helvetica" w:eastAsia="Times New Roman" w:hAnsi="Helvetica" w:cs="Helvetica"/>
          <w:color w:val="444444"/>
          <w:sz w:val="18"/>
          <w:szCs w:val="18"/>
          <w:lang w:eastAsia="el-GR"/>
        </w:rPr>
      </w:pPr>
      <w:r w:rsidRPr="00EC4A6A">
        <w:rPr>
          <w:rFonts w:ascii="Helvetica" w:eastAsia="Times New Roman" w:hAnsi="Helvetica" w:cs="Helvetica"/>
          <w:color w:val="444444"/>
          <w:sz w:val="18"/>
          <w:szCs w:val="18"/>
          <w:u w:val="single"/>
          <w:bdr w:val="none" w:sz="0" w:space="0" w:color="auto" w:frame="1"/>
          <w:lang w:eastAsia="el-GR"/>
        </w:rPr>
        <w:t>Μονό Ανδρών άνω των 30 ετών</w:t>
      </w:r>
      <w:r w:rsidRPr="00EC4A6A">
        <w:rPr>
          <w:rFonts w:ascii="Helvetica" w:eastAsia="Times New Roman" w:hAnsi="Helvetica" w:cs="Helvetica"/>
          <w:color w:val="444444"/>
          <w:sz w:val="18"/>
          <w:szCs w:val="18"/>
          <w:lang w:eastAsia="el-GR"/>
        </w:rPr>
        <w:t> :  </w:t>
      </w:r>
      <w:r w:rsidRPr="00EC4A6A">
        <w:rPr>
          <w:rFonts w:ascii="Helvetica" w:eastAsia="Times New Roman" w:hAnsi="Helvetica" w:cs="Helvetica"/>
          <w:b/>
          <w:bCs/>
          <w:color w:val="444444"/>
          <w:sz w:val="18"/>
          <w:lang w:eastAsia="el-GR"/>
        </w:rPr>
        <w:t>1ος  Δημήτρης Νταβέλος , 2ος Κώστας Καπόγιαννης</w:t>
      </w:r>
    </w:p>
    <w:p w:rsidR="00EC4A6A" w:rsidRPr="00EC4A6A" w:rsidRDefault="00EC4A6A" w:rsidP="00EC4A6A">
      <w:pPr>
        <w:shd w:val="clear" w:color="auto" w:fill="FFFFFF"/>
        <w:spacing w:after="324" w:line="306" w:lineRule="atLeast"/>
        <w:rPr>
          <w:rFonts w:ascii="Helvetica" w:eastAsia="Times New Roman" w:hAnsi="Helvetica" w:cs="Helvetica"/>
          <w:color w:val="444444"/>
          <w:sz w:val="18"/>
          <w:szCs w:val="18"/>
          <w:lang w:eastAsia="el-GR"/>
        </w:rPr>
      </w:pPr>
      <w:r w:rsidRPr="00EC4A6A">
        <w:rPr>
          <w:rFonts w:ascii="Helvetica" w:eastAsia="Times New Roman" w:hAnsi="Helvetica" w:cs="Helvetica"/>
          <w:color w:val="444444"/>
          <w:sz w:val="18"/>
          <w:szCs w:val="18"/>
          <w:u w:val="single"/>
          <w:bdr w:val="none" w:sz="0" w:space="0" w:color="auto" w:frame="1"/>
          <w:lang w:eastAsia="el-GR"/>
        </w:rPr>
        <w:t>Διπλό Ανδρών</w:t>
      </w:r>
      <w:r w:rsidRPr="00EC4A6A">
        <w:rPr>
          <w:rFonts w:ascii="Helvetica" w:eastAsia="Times New Roman" w:hAnsi="Helvetica" w:cs="Helvetica"/>
          <w:color w:val="444444"/>
          <w:sz w:val="18"/>
          <w:szCs w:val="18"/>
          <w:lang w:eastAsia="el-GR"/>
        </w:rPr>
        <w:t> : </w:t>
      </w:r>
      <w:r w:rsidRPr="00EC4A6A">
        <w:rPr>
          <w:rFonts w:ascii="Helvetica" w:eastAsia="Times New Roman" w:hAnsi="Helvetica" w:cs="Helvetica"/>
          <w:b/>
          <w:bCs/>
          <w:color w:val="444444"/>
          <w:sz w:val="18"/>
          <w:lang w:eastAsia="el-GR"/>
        </w:rPr>
        <w:t>1η θέση Δ. Νταβέλος / Τ. Διαμαντόπουλος , 2η θέση Π. Βύρλος / Δ. Ζωγραφάκης</w:t>
      </w:r>
    </w:p>
    <w:p w:rsidR="00EC4A6A" w:rsidRPr="00EC4A6A" w:rsidRDefault="00EC4A6A" w:rsidP="00EC4A6A">
      <w:pPr>
        <w:shd w:val="clear" w:color="auto" w:fill="FFFFFF"/>
        <w:spacing w:after="324" w:line="306" w:lineRule="atLeast"/>
        <w:rPr>
          <w:rFonts w:ascii="Helvetica" w:eastAsia="Times New Roman" w:hAnsi="Helvetica" w:cs="Helvetica"/>
          <w:color w:val="444444"/>
          <w:sz w:val="18"/>
          <w:szCs w:val="18"/>
          <w:lang w:eastAsia="el-GR"/>
        </w:rPr>
      </w:pPr>
      <w:r w:rsidRPr="00EC4A6A">
        <w:rPr>
          <w:rFonts w:ascii="Helvetica" w:eastAsia="Times New Roman" w:hAnsi="Helvetica" w:cs="Helvetica"/>
          <w:color w:val="444444"/>
          <w:sz w:val="18"/>
          <w:szCs w:val="18"/>
          <w:u w:val="single"/>
          <w:bdr w:val="none" w:sz="0" w:space="0" w:color="auto" w:frame="1"/>
          <w:lang w:eastAsia="el-GR"/>
        </w:rPr>
        <w:t>Μονό Γυναικών κάτω των 29 ετών</w:t>
      </w:r>
      <w:r w:rsidRPr="00EC4A6A">
        <w:rPr>
          <w:rFonts w:ascii="Helvetica" w:eastAsia="Times New Roman" w:hAnsi="Helvetica" w:cs="Helvetica"/>
          <w:color w:val="444444"/>
          <w:sz w:val="18"/>
          <w:szCs w:val="18"/>
          <w:lang w:eastAsia="el-GR"/>
        </w:rPr>
        <w:t> : </w:t>
      </w:r>
      <w:r w:rsidRPr="00EC4A6A">
        <w:rPr>
          <w:rFonts w:ascii="Helvetica" w:eastAsia="Times New Roman" w:hAnsi="Helvetica" w:cs="Helvetica"/>
          <w:b/>
          <w:bCs/>
          <w:color w:val="444444"/>
          <w:sz w:val="18"/>
          <w:lang w:eastAsia="el-GR"/>
        </w:rPr>
        <w:t>1η Ραφαηλία Μπουρτζουκλή , 2η Αναστασία Αντωνίου</w:t>
      </w:r>
    </w:p>
    <w:p w:rsidR="00EC4A6A" w:rsidRPr="00EC4A6A" w:rsidRDefault="00EC4A6A" w:rsidP="00EC4A6A">
      <w:pPr>
        <w:shd w:val="clear" w:color="auto" w:fill="FFFFFF"/>
        <w:spacing w:after="324" w:line="306" w:lineRule="atLeast"/>
        <w:rPr>
          <w:rFonts w:ascii="Helvetica" w:eastAsia="Times New Roman" w:hAnsi="Helvetica" w:cs="Helvetica"/>
          <w:color w:val="444444"/>
          <w:sz w:val="18"/>
          <w:szCs w:val="18"/>
          <w:lang w:eastAsia="el-GR"/>
        </w:rPr>
      </w:pPr>
      <w:r w:rsidRPr="00EC4A6A">
        <w:rPr>
          <w:rFonts w:ascii="Helvetica" w:eastAsia="Times New Roman" w:hAnsi="Helvetica" w:cs="Helvetica"/>
          <w:color w:val="444444"/>
          <w:sz w:val="18"/>
          <w:szCs w:val="18"/>
          <w:u w:val="single"/>
          <w:bdr w:val="none" w:sz="0" w:space="0" w:color="auto" w:frame="1"/>
          <w:lang w:eastAsia="el-GR"/>
        </w:rPr>
        <w:t>Μονό Γυναικών άνω των 30 ετών</w:t>
      </w:r>
      <w:r w:rsidRPr="00EC4A6A">
        <w:rPr>
          <w:rFonts w:ascii="Helvetica" w:eastAsia="Times New Roman" w:hAnsi="Helvetica" w:cs="Helvetica"/>
          <w:color w:val="444444"/>
          <w:sz w:val="18"/>
          <w:szCs w:val="18"/>
          <w:lang w:eastAsia="el-GR"/>
        </w:rPr>
        <w:t> : </w:t>
      </w:r>
      <w:r w:rsidRPr="00EC4A6A">
        <w:rPr>
          <w:rFonts w:ascii="Helvetica" w:eastAsia="Times New Roman" w:hAnsi="Helvetica" w:cs="Helvetica"/>
          <w:b/>
          <w:bCs/>
          <w:color w:val="444444"/>
          <w:sz w:val="18"/>
          <w:lang w:eastAsia="el-GR"/>
        </w:rPr>
        <w:t>1η Βούλα Σταθούλια , 2η Ελένη Χατζησάββα </w:t>
      </w:r>
    </w:p>
    <w:p w:rsidR="00EC4A6A" w:rsidRPr="00EC4A6A" w:rsidRDefault="00EC4A6A" w:rsidP="00EC4A6A">
      <w:pPr>
        <w:shd w:val="clear" w:color="auto" w:fill="FFFFFF"/>
        <w:spacing w:after="324" w:line="306" w:lineRule="atLeast"/>
        <w:rPr>
          <w:rFonts w:ascii="Helvetica" w:eastAsia="Times New Roman" w:hAnsi="Helvetica" w:cs="Helvetica"/>
          <w:color w:val="444444"/>
          <w:sz w:val="18"/>
          <w:szCs w:val="18"/>
          <w:lang w:eastAsia="el-GR"/>
        </w:rPr>
      </w:pPr>
      <w:r w:rsidRPr="00EC4A6A">
        <w:rPr>
          <w:rFonts w:ascii="Helvetica" w:eastAsia="Times New Roman" w:hAnsi="Helvetica" w:cs="Helvetica"/>
          <w:color w:val="444444"/>
          <w:sz w:val="18"/>
          <w:szCs w:val="18"/>
          <w:u w:val="single"/>
          <w:bdr w:val="none" w:sz="0" w:space="0" w:color="auto" w:frame="1"/>
          <w:lang w:eastAsia="el-GR"/>
        </w:rPr>
        <w:t>Διπλό Γυναικών</w:t>
      </w:r>
      <w:r w:rsidRPr="00EC4A6A">
        <w:rPr>
          <w:rFonts w:ascii="Helvetica" w:eastAsia="Times New Roman" w:hAnsi="Helvetica" w:cs="Helvetica"/>
          <w:color w:val="444444"/>
          <w:sz w:val="18"/>
          <w:szCs w:val="18"/>
          <w:lang w:eastAsia="el-GR"/>
        </w:rPr>
        <w:t> : </w:t>
      </w:r>
      <w:r w:rsidRPr="00EC4A6A">
        <w:rPr>
          <w:rFonts w:ascii="Helvetica" w:eastAsia="Times New Roman" w:hAnsi="Helvetica" w:cs="Helvetica"/>
          <w:b/>
          <w:bCs/>
          <w:color w:val="444444"/>
          <w:sz w:val="18"/>
          <w:lang w:eastAsia="el-GR"/>
        </w:rPr>
        <w:t>1η θέση Ρ. Μπουρτζουκλή / Α. Αντωνίου , 2η θέση Π. Βλαχούτση / Χρ. Χριστοπούλου</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Helvetica" w:eastAsia="Times New Roman" w:hAnsi="Helvetica" w:cs="Helvetica"/>
          <w:color w:val="444444"/>
          <w:sz w:val="18"/>
          <w:szCs w:val="18"/>
          <w:u w:val="single"/>
          <w:bdr w:val="none" w:sz="0" w:space="0" w:color="auto" w:frame="1"/>
          <w:lang w:eastAsia="el-GR"/>
        </w:rPr>
        <w:t>Μικτό Διπλό</w:t>
      </w:r>
      <w:r w:rsidRPr="00EC4A6A">
        <w:rPr>
          <w:rFonts w:ascii="Helvetica" w:eastAsia="Times New Roman" w:hAnsi="Helvetica" w:cs="Helvetica"/>
          <w:color w:val="444444"/>
          <w:sz w:val="18"/>
          <w:szCs w:val="18"/>
          <w:lang w:eastAsia="el-GR"/>
        </w:rPr>
        <w:t> : </w:t>
      </w:r>
      <w:r w:rsidRPr="00EC4A6A">
        <w:rPr>
          <w:rFonts w:ascii="Helvetica" w:eastAsia="Times New Roman" w:hAnsi="Helvetica" w:cs="Helvetica"/>
          <w:b/>
          <w:bCs/>
          <w:color w:val="444444"/>
          <w:sz w:val="18"/>
          <w:lang w:eastAsia="el-GR"/>
        </w:rPr>
        <w:t>1η θέση Α. Αντωνίου / Δ. Ζωγραφάκης , 2η θέση Β. Μπίζου / Κ. Κωστάνταρος</w:t>
      </w:r>
      <w:r w:rsidRPr="00EC4A6A">
        <w:rPr>
          <w:rFonts w:ascii="Calibri" w:eastAsia="Times New Roman" w:hAnsi="Calibri" w:cs="Segoe UI"/>
          <w:color w:val="444444"/>
          <w:sz w:val="23"/>
          <w:szCs w:val="23"/>
          <w:lang w:eastAsia="el-GR"/>
        </w:rPr>
        <w:t>  </w:t>
      </w:r>
      <w:r w:rsidRPr="00EC4A6A">
        <w:rPr>
          <w:rFonts w:ascii="Calibri" w:eastAsia="Times New Roman" w:hAnsi="Calibri" w:cs="Segoe UI"/>
          <w:color w:val="444444"/>
          <w:sz w:val="23"/>
          <w:szCs w:val="23"/>
          <w:lang w:eastAsia="el-GR"/>
        </w:rPr>
        <w:br w:type="textWrapping" w:clear="all"/>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color w:val="444444"/>
          <w:sz w:val="23"/>
          <w:szCs w:val="23"/>
          <w:lang w:eastAsia="el-GR"/>
        </w:rPr>
        <w:t xml:space="preserve">Οι τελικοί των κατηγοριών πραγματοποιήθηκαν τις τελευταίες 3 ημέρες του τουρνουά και τις απονομές στους νικητές και τις νικήτριες έκαναν ο Διευθυντής του </w:t>
      </w:r>
      <w:r w:rsidRPr="00EC4A6A">
        <w:rPr>
          <w:rFonts w:ascii="Calibri" w:eastAsia="Times New Roman" w:hAnsi="Calibri" w:cs="Segoe UI"/>
          <w:color w:val="444444"/>
          <w:sz w:val="23"/>
          <w:szCs w:val="23"/>
          <w:lang w:eastAsia="el-GR"/>
        </w:rPr>
        <w:lastRenderedPageBreak/>
        <w:t>υποκαταστήματος της</w:t>
      </w:r>
      <w:r w:rsidRPr="00EC4A6A">
        <w:rPr>
          <w:rFonts w:ascii="Calibri" w:eastAsia="Times New Roman" w:hAnsi="Calibri" w:cs="Segoe UI"/>
          <w:color w:val="444444"/>
          <w:sz w:val="23"/>
          <w:lang w:eastAsia="el-GR"/>
        </w:rPr>
        <w:t> </w:t>
      </w:r>
      <w:r w:rsidRPr="00EC4A6A">
        <w:rPr>
          <w:rFonts w:ascii="Calibri" w:eastAsia="Times New Roman" w:hAnsi="Calibri" w:cs="Segoe UI"/>
          <w:b/>
          <w:bCs/>
          <w:color w:val="444444"/>
          <w:sz w:val="23"/>
          <w:szCs w:val="23"/>
          <w:lang w:eastAsia="el-GR"/>
        </w:rPr>
        <w:t>INTERAMERICAN Αργολίδας</w:t>
      </w:r>
      <w:r w:rsidRPr="00EC4A6A">
        <w:rPr>
          <w:rFonts w:ascii="Calibri" w:eastAsia="Times New Roman" w:hAnsi="Calibri" w:cs="Segoe UI"/>
          <w:b/>
          <w:bCs/>
          <w:color w:val="444444"/>
          <w:sz w:val="23"/>
          <w:lang w:eastAsia="el-GR"/>
        </w:rPr>
        <w:t> </w:t>
      </w:r>
      <w:r w:rsidRPr="00EC4A6A">
        <w:rPr>
          <w:rFonts w:ascii="Calibri" w:eastAsia="Times New Roman" w:hAnsi="Calibri" w:cs="Segoe UI"/>
          <w:color w:val="444444"/>
          <w:sz w:val="23"/>
          <w:szCs w:val="23"/>
          <w:lang w:eastAsia="el-GR"/>
        </w:rPr>
        <w:t>, μέγα χορηγού της διοργάνωσης,</w:t>
      </w:r>
      <w:r w:rsidRPr="00EC4A6A">
        <w:rPr>
          <w:rFonts w:ascii="Calibri" w:eastAsia="Times New Roman" w:hAnsi="Calibri" w:cs="Segoe UI"/>
          <w:b/>
          <w:bCs/>
          <w:color w:val="444444"/>
          <w:sz w:val="23"/>
          <w:lang w:eastAsia="el-GR"/>
        </w:rPr>
        <w:t> </w:t>
      </w:r>
      <w:r w:rsidRPr="00EC4A6A">
        <w:rPr>
          <w:rFonts w:ascii="Calibri" w:eastAsia="Times New Roman" w:hAnsi="Calibri" w:cs="Segoe UI"/>
          <w:b/>
          <w:bCs/>
          <w:color w:val="444444"/>
          <w:sz w:val="23"/>
          <w:szCs w:val="23"/>
          <w:lang w:eastAsia="el-GR"/>
        </w:rPr>
        <w:t>κ. Αναστάσιος Αντωνάκος και ο βουλευτής του</w:t>
      </w:r>
      <w:r w:rsidRPr="00EC4A6A">
        <w:rPr>
          <w:rFonts w:ascii="Calibri" w:eastAsia="Times New Roman" w:hAnsi="Calibri" w:cs="Segoe UI"/>
          <w:color w:val="444444"/>
          <w:sz w:val="23"/>
          <w:lang w:eastAsia="el-GR"/>
        </w:rPr>
        <w:t> </w:t>
      </w:r>
      <w:r w:rsidRPr="00EC4A6A">
        <w:rPr>
          <w:rFonts w:ascii="Calibri" w:eastAsia="Times New Roman" w:hAnsi="Calibri" w:cs="Segoe UI"/>
          <w:b/>
          <w:bCs/>
          <w:color w:val="444444"/>
          <w:sz w:val="23"/>
          <w:szCs w:val="23"/>
          <w:lang w:eastAsia="el-GR"/>
        </w:rPr>
        <w:t>ΣΥΡΙΖΑ Αργολίδας κ. Δημήτριος Κοδέλας</w:t>
      </w:r>
      <w:r w:rsidR="00293D48" w:rsidRPr="00293D48">
        <w:rPr>
          <w:rFonts w:ascii="Calibri" w:eastAsia="Times New Roman" w:hAnsi="Calibri" w:cs="Segoe UI"/>
          <w:b/>
          <w:bCs/>
          <w:color w:val="444444"/>
          <w:sz w:val="23"/>
          <w:szCs w:val="23"/>
          <w:lang w:eastAsia="el-GR"/>
        </w:rPr>
        <w:t>.</w:t>
      </w:r>
      <w:r w:rsidRPr="00EC4A6A">
        <w:rPr>
          <w:rFonts w:ascii="Calibri" w:eastAsia="Times New Roman" w:hAnsi="Calibri" w:cs="Segoe UI"/>
          <w:b/>
          <w:bCs/>
          <w:color w:val="444444"/>
          <w:sz w:val="23"/>
          <w:szCs w:val="23"/>
          <w:lang w:eastAsia="el-GR"/>
        </w:rPr>
        <w:t xml:space="preserve"> </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color w:val="444444"/>
          <w:sz w:val="23"/>
          <w:szCs w:val="23"/>
          <w:lang w:eastAsia="el-GR"/>
        </w:rPr>
        <w:t>Σε όλους τους συμμετέχοντες μοιράστηκαν</w:t>
      </w:r>
      <w:r w:rsidRPr="00EC4A6A">
        <w:rPr>
          <w:rFonts w:ascii="Calibri" w:eastAsia="Times New Roman" w:hAnsi="Calibri" w:cs="Segoe UI"/>
          <w:color w:val="444444"/>
          <w:sz w:val="23"/>
          <w:lang w:eastAsia="el-GR"/>
        </w:rPr>
        <w:t> </w:t>
      </w:r>
      <w:r w:rsidRPr="00EC4A6A">
        <w:rPr>
          <w:rFonts w:ascii="Calibri" w:eastAsia="Times New Roman" w:hAnsi="Calibri" w:cs="Segoe UI"/>
          <w:b/>
          <w:bCs/>
          <w:color w:val="444444"/>
          <w:sz w:val="23"/>
          <w:szCs w:val="23"/>
          <w:lang w:eastAsia="el-GR"/>
        </w:rPr>
        <w:t>μπλούζες και πετσέτες του τουρνουά</w:t>
      </w:r>
      <w:r w:rsidRPr="00EC4A6A">
        <w:rPr>
          <w:rFonts w:ascii="Calibri" w:eastAsia="Times New Roman" w:hAnsi="Calibri" w:cs="Segoe UI"/>
          <w:color w:val="444444"/>
          <w:sz w:val="23"/>
          <w:szCs w:val="23"/>
          <w:lang w:eastAsia="el-GR"/>
        </w:rPr>
        <w:t>, καθώς επίσης και</w:t>
      </w:r>
      <w:r w:rsidRPr="00EC4A6A">
        <w:rPr>
          <w:rFonts w:ascii="Calibri" w:eastAsia="Times New Roman" w:hAnsi="Calibri" w:cs="Segoe UI"/>
          <w:color w:val="444444"/>
          <w:sz w:val="23"/>
          <w:lang w:eastAsia="el-GR"/>
        </w:rPr>
        <w:t> </w:t>
      </w:r>
      <w:r w:rsidRPr="00EC4A6A">
        <w:rPr>
          <w:rFonts w:ascii="Calibri" w:eastAsia="Times New Roman" w:hAnsi="Calibri" w:cs="Segoe UI"/>
          <w:b/>
          <w:bCs/>
          <w:color w:val="444444"/>
          <w:sz w:val="23"/>
          <w:szCs w:val="23"/>
          <w:lang w:eastAsia="el-GR"/>
        </w:rPr>
        <w:t>λαχνοί</w:t>
      </w:r>
      <w:r w:rsidRPr="00EC4A6A">
        <w:rPr>
          <w:rFonts w:ascii="Calibri" w:eastAsia="Times New Roman" w:hAnsi="Calibri" w:cs="Segoe UI"/>
          <w:b/>
          <w:bCs/>
          <w:color w:val="444444"/>
          <w:sz w:val="23"/>
          <w:lang w:eastAsia="el-GR"/>
        </w:rPr>
        <w:t> </w:t>
      </w:r>
      <w:r w:rsidRPr="00EC4A6A">
        <w:rPr>
          <w:rFonts w:ascii="Calibri" w:eastAsia="Times New Roman" w:hAnsi="Calibri" w:cs="Segoe UI"/>
          <w:color w:val="444444"/>
          <w:sz w:val="23"/>
          <w:szCs w:val="23"/>
          <w:lang w:eastAsia="el-GR"/>
        </w:rPr>
        <w:t>για την κλήρωση δώρων από τους</w:t>
      </w:r>
      <w:r w:rsidRPr="00EC4A6A">
        <w:rPr>
          <w:rFonts w:ascii="Calibri" w:eastAsia="Times New Roman" w:hAnsi="Calibri" w:cs="Segoe UI"/>
          <w:color w:val="444444"/>
          <w:sz w:val="23"/>
          <w:lang w:eastAsia="el-GR"/>
        </w:rPr>
        <w:t> </w:t>
      </w:r>
      <w:r w:rsidRPr="00EC4A6A">
        <w:rPr>
          <w:rFonts w:ascii="Calibri" w:eastAsia="Times New Roman" w:hAnsi="Calibri" w:cs="Segoe UI"/>
          <w:b/>
          <w:bCs/>
          <w:color w:val="444444"/>
          <w:sz w:val="23"/>
          <w:szCs w:val="23"/>
          <w:lang w:eastAsia="el-GR"/>
        </w:rPr>
        <w:t>21 Χορηγούς και</w:t>
      </w:r>
      <w:r w:rsidRPr="00EC4A6A">
        <w:rPr>
          <w:rFonts w:ascii="Calibri" w:eastAsia="Times New Roman" w:hAnsi="Calibri" w:cs="Segoe UI"/>
          <w:color w:val="444444"/>
          <w:sz w:val="23"/>
          <w:lang w:eastAsia="el-GR"/>
        </w:rPr>
        <w:t> </w:t>
      </w:r>
      <w:r w:rsidRPr="00EC4A6A">
        <w:rPr>
          <w:rFonts w:ascii="Calibri" w:eastAsia="Times New Roman" w:hAnsi="Calibri" w:cs="Segoe UI"/>
          <w:b/>
          <w:bCs/>
          <w:color w:val="444444"/>
          <w:sz w:val="23"/>
          <w:szCs w:val="23"/>
          <w:lang w:eastAsia="el-GR"/>
        </w:rPr>
        <w:t>Υποστηρικτές του 7ου Open Athlisis Cup 2014</w:t>
      </w:r>
      <w:r w:rsidRPr="00EC4A6A">
        <w:rPr>
          <w:rFonts w:ascii="Calibri" w:eastAsia="Times New Roman" w:hAnsi="Calibri" w:cs="Segoe UI"/>
          <w:color w:val="444444"/>
          <w:sz w:val="23"/>
          <w:szCs w:val="23"/>
          <w:lang w:eastAsia="el-GR"/>
        </w:rPr>
        <w:t>, οι οποίοι είναι οι παρακάτω:</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Helvetica" w:eastAsia="Times New Roman" w:hAnsi="Helvetica" w:cs="Helvetica"/>
          <w:color w:val="444444"/>
          <w:sz w:val="18"/>
          <w:szCs w:val="18"/>
          <w:lang w:eastAsia="el-GR"/>
        </w:rPr>
        <w:t>1) </w:t>
      </w:r>
      <w:r w:rsidRPr="00EC4A6A">
        <w:rPr>
          <w:rFonts w:ascii="Helvetica" w:eastAsia="Times New Roman" w:hAnsi="Helvetica" w:cs="Helvetica"/>
          <w:b/>
          <w:bCs/>
          <w:color w:val="444444"/>
          <w:sz w:val="18"/>
          <w:lang w:eastAsia="el-GR"/>
        </w:rPr>
        <w:t>Skouras Real Estate , </w:t>
      </w:r>
      <w:r w:rsidRPr="00EC4A6A">
        <w:rPr>
          <w:rFonts w:ascii="Helvetica" w:eastAsia="Times New Roman" w:hAnsi="Helvetica" w:cs="Helvetica"/>
          <w:color w:val="444444"/>
          <w:sz w:val="18"/>
          <w:szCs w:val="18"/>
          <w:lang w:eastAsia="el-GR"/>
        </w:rPr>
        <w:t>2) </w:t>
      </w:r>
      <w:r w:rsidRPr="00EC4A6A">
        <w:rPr>
          <w:rFonts w:ascii="Helvetica" w:eastAsia="Times New Roman" w:hAnsi="Helvetica" w:cs="Helvetica"/>
          <w:b/>
          <w:bCs/>
          <w:color w:val="444444"/>
          <w:sz w:val="18"/>
          <w:lang w:eastAsia="el-GR"/>
        </w:rPr>
        <w:t>Mediterraneo Delicatessen Nafplio, </w:t>
      </w:r>
      <w:r w:rsidRPr="00EC4A6A">
        <w:rPr>
          <w:rFonts w:ascii="Helvetica" w:eastAsia="Times New Roman" w:hAnsi="Helvetica" w:cs="Helvetica"/>
          <w:color w:val="444444"/>
          <w:sz w:val="18"/>
          <w:szCs w:val="18"/>
          <w:lang w:eastAsia="el-GR"/>
        </w:rPr>
        <w:t>3) </w:t>
      </w:r>
      <w:r w:rsidRPr="00EC4A6A">
        <w:rPr>
          <w:rFonts w:ascii="Helvetica" w:eastAsia="Times New Roman" w:hAnsi="Helvetica" w:cs="Helvetica"/>
          <w:b/>
          <w:bCs/>
          <w:color w:val="444444"/>
          <w:sz w:val="18"/>
          <w:lang w:eastAsia="el-GR"/>
        </w:rPr>
        <w:t>Mercato Deli + Espresso Bar, </w:t>
      </w:r>
      <w:r w:rsidRPr="00EC4A6A">
        <w:rPr>
          <w:rFonts w:ascii="Helvetica" w:eastAsia="Times New Roman" w:hAnsi="Helvetica" w:cs="Helvetica"/>
          <w:color w:val="444444"/>
          <w:sz w:val="18"/>
          <w:szCs w:val="18"/>
          <w:lang w:eastAsia="el-GR"/>
        </w:rPr>
        <w:t>4) </w:t>
      </w:r>
      <w:r w:rsidRPr="00EC4A6A">
        <w:rPr>
          <w:rFonts w:ascii="Helvetica" w:eastAsia="Times New Roman" w:hAnsi="Helvetica" w:cs="Helvetica"/>
          <w:b/>
          <w:bCs/>
          <w:color w:val="444444"/>
          <w:sz w:val="18"/>
          <w:lang w:eastAsia="el-GR"/>
        </w:rPr>
        <w:t>Gelarto, </w:t>
      </w:r>
      <w:r w:rsidRPr="00EC4A6A">
        <w:rPr>
          <w:rFonts w:ascii="Helvetica" w:eastAsia="Times New Roman" w:hAnsi="Helvetica" w:cs="Helvetica"/>
          <w:color w:val="444444"/>
          <w:sz w:val="18"/>
          <w:szCs w:val="18"/>
          <w:lang w:eastAsia="el-GR"/>
        </w:rPr>
        <w:t>5) </w:t>
      </w:r>
      <w:r w:rsidRPr="00EC4A6A">
        <w:rPr>
          <w:rFonts w:ascii="Helvetica" w:eastAsia="Times New Roman" w:hAnsi="Helvetica" w:cs="Helvetica"/>
          <w:b/>
          <w:bCs/>
          <w:color w:val="444444"/>
          <w:sz w:val="18"/>
          <w:lang w:eastAsia="el-GR"/>
        </w:rPr>
        <w:t>Arte Sportiva</w:t>
      </w:r>
      <w:r w:rsidRPr="00EC4A6A">
        <w:rPr>
          <w:rFonts w:ascii="Helvetica" w:eastAsia="Times New Roman" w:hAnsi="Helvetica" w:cs="Helvetica"/>
          <w:color w:val="444444"/>
          <w:sz w:val="18"/>
          <w:szCs w:val="18"/>
          <w:lang w:eastAsia="el-GR"/>
        </w:rPr>
        <w:t> - κατάστημα αθλητικών, 6)</w:t>
      </w:r>
      <w:r w:rsidRPr="00EC4A6A">
        <w:rPr>
          <w:rFonts w:ascii="Helvetica" w:eastAsia="Times New Roman" w:hAnsi="Helvetica" w:cs="Helvetica"/>
          <w:b/>
          <w:bCs/>
          <w:color w:val="444444"/>
          <w:sz w:val="18"/>
          <w:lang w:eastAsia="el-GR"/>
        </w:rPr>
        <w:t> Ζούζουλας</w:t>
      </w:r>
      <w:r w:rsidRPr="00EC4A6A">
        <w:rPr>
          <w:rFonts w:ascii="Helvetica" w:eastAsia="Times New Roman" w:hAnsi="Helvetica" w:cs="Helvetica"/>
          <w:color w:val="444444"/>
          <w:sz w:val="18"/>
          <w:szCs w:val="18"/>
          <w:lang w:eastAsia="el-GR"/>
        </w:rPr>
        <w:t> - κατάστημα παιδικών ενδυμάτων, 7) </w:t>
      </w:r>
      <w:r w:rsidRPr="00EC4A6A">
        <w:rPr>
          <w:rFonts w:ascii="Helvetica" w:eastAsia="Times New Roman" w:hAnsi="Helvetica" w:cs="Helvetica"/>
          <w:b/>
          <w:bCs/>
          <w:color w:val="444444"/>
          <w:sz w:val="18"/>
          <w:lang w:eastAsia="el-GR"/>
        </w:rPr>
        <w:t>Capri</w:t>
      </w:r>
      <w:r w:rsidRPr="00EC4A6A">
        <w:rPr>
          <w:rFonts w:ascii="Helvetica" w:eastAsia="Times New Roman" w:hAnsi="Helvetica" w:cs="Helvetica"/>
          <w:color w:val="444444"/>
          <w:sz w:val="18"/>
          <w:szCs w:val="18"/>
          <w:lang w:eastAsia="el-GR"/>
        </w:rPr>
        <w:t> - κατάστημα ενδυμάτων, 8) </w:t>
      </w:r>
      <w:r w:rsidRPr="00EC4A6A">
        <w:rPr>
          <w:rFonts w:ascii="Helvetica" w:eastAsia="Times New Roman" w:hAnsi="Helvetica" w:cs="Helvetica"/>
          <w:b/>
          <w:bCs/>
          <w:color w:val="444444"/>
          <w:sz w:val="18"/>
          <w:lang w:eastAsia="el-GR"/>
        </w:rPr>
        <w:t>Jasmine</w:t>
      </w:r>
      <w:r w:rsidRPr="00EC4A6A">
        <w:rPr>
          <w:rFonts w:ascii="Helvetica" w:eastAsia="Times New Roman" w:hAnsi="Helvetica" w:cs="Helvetica"/>
          <w:color w:val="444444"/>
          <w:sz w:val="18"/>
          <w:szCs w:val="18"/>
          <w:lang w:eastAsia="el-GR"/>
        </w:rPr>
        <w:t> - ινσιτούτο αισθητικής , 9)</w:t>
      </w:r>
      <w:r w:rsidRPr="00EC4A6A">
        <w:rPr>
          <w:rFonts w:ascii="Helvetica" w:eastAsia="Times New Roman" w:hAnsi="Helvetica" w:cs="Helvetica"/>
          <w:b/>
          <w:bCs/>
          <w:color w:val="444444"/>
          <w:sz w:val="18"/>
          <w:lang w:eastAsia="el-GR"/>
        </w:rPr>
        <w:t> Benetton Underwear</w:t>
      </w:r>
      <w:r w:rsidRPr="00EC4A6A">
        <w:rPr>
          <w:rFonts w:ascii="Helvetica" w:eastAsia="Times New Roman" w:hAnsi="Helvetica" w:cs="Helvetica"/>
          <w:color w:val="444444"/>
          <w:sz w:val="18"/>
          <w:szCs w:val="18"/>
          <w:lang w:eastAsia="el-GR"/>
        </w:rPr>
        <w:t> - κατάστημα εσωρούχων, 10) </w:t>
      </w:r>
      <w:r w:rsidRPr="00EC4A6A">
        <w:rPr>
          <w:rFonts w:ascii="Helvetica" w:eastAsia="Times New Roman" w:hAnsi="Helvetica" w:cs="Helvetica"/>
          <w:b/>
          <w:bCs/>
          <w:color w:val="444444"/>
          <w:sz w:val="18"/>
          <w:lang w:eastAsia="el-GR"/>
        </w:rPr>
        <w:t>Trend</w:t>
      </w:r>
      <w:r w:rsidRPr="00EC4A6A">
        <w:rPr>
          <w:rFonts w:ascii="Helvetica" w:eastAsia="Times New Roman" w:hAnsi="Helvetica" w:cs="Helvetica"/>
          <w:color w:val="444444"/>
          <w:sz w:val="18"/>
          <w:szCs w:val="18"/>
          <w:lang w:eastAsia="el-GR"/>
        </w:rPr>
        <w:t> - κατάστημα ενδυμάτων, 11) </w:t>
      </w:r>
      <w:r w:rsidRPr="00EC4A6A">
        <w:rPr>
          <w:rFonts w:ascii="Helvetica" w:eastAsia="Times New Roman" w:hAnsi="Helvetica" w:cs="Helvetica"/>
          <w:b/>
          <w:bCs/>
          <w:color w:val="444444"/>
          <w:sz w:val="18"/>
          <w:lang w:eastAsia="el-GR"/>
        </w:rPr>
        <w:t>" Το Πετράδι "</w:t>
      </w:r>
      <w:r w:rsidRPr="00EC4A6A">
        <w:rPr>
          <w:rFonts w:ascii="Helvetica" w:eastAsia="Times New Roman" w:hAnsi="Helvetica" w:cs="Helvetica"/>
          <w:color w:val="444444"/>
          <w:sz w:val="18"/>
          <w:szCs w:val="18"/>
          <w:lang w:eastAsia="el-GR"/>
        </w:rPr>
        <w:t> - κοσμηματοπωλείο , 12)</w:t>
      </w:r>
      <w:r w:rsidRPr="00EC4A6A">
        <w:rPr>
          <w:rFonts w:ascii="Helvetica" w:eastAsia="Times New Roman" w:hAnsi="Helvetica" w:cs="Helvetica"/>
          <w:b/>
          <w:bCs/>
          <w:color w:val="444444"/>
          <w:sz w:val="18"/>
          <w:lang w:eastAsia="el-GR"/>
        </w:rPr>
        <w:t> Sensia</w:t>
      </w:r>
      <w:r w:rsidRPr="00EC4A6A">
        <w:rPr>
          <w:rFonts w:ascii="Helvetica" w:eastAsia="Times New Roman" w:hAnsi="Helvetica" w:cs="Helvetica"/>
          <w:color w:val="444444"/>
          <w:sz w:val="18"/>
          <w:szCs w:val="18"/>
          <w:lang w:eastAsia="el-GR"/>
        </w:rPr>
        <w:t> - ινσιτούτο αισθητικής, 13) </w:t>
      </w:r>
      <w:r w:rsidRPr="00EC4A6A">
        <w:rPr>
          <w:rFonts w:ascii="Helvetica" w:eastAsia="Times New Roman" w:hAnsi="Helvetica" w:cs="Helvetica"/>
          <w:b/>
          <w:bCs/>
          <w:color w:val="444444"/>
          <w:sz w:val="18"/>
          <w:lang w:eastAsia="el-GR"/>
        </w:rPr>
        <w:t>Veke Nuova</w:t>
      </w:r>
      <w:r w:rsidRPr="00EC4A6A">
        <w:rPr>
          <w:rFonts w:ascii="Helvetica" w:eastAsia="Times New Roman" w:hAnsi="Helvetica" w:cs="Helvetica"/>
          <w:color w:val="444444"/>
          <w:sz w:val="18"/>
          <w:szCs w:val="18"/>
          <w:lang w:eastAsia="el-GR"/>
        </w:rPr>
        <w:t> - κατάστημα επίπλων, 14) </w:t>
      </w:r>
      <w:r w:rsidRPr="00EC4A6A">
        <w:rPr>
          <w:rFonts w:ascii="Helvetica" w:eastAsia="Times New Roman" w:hAnsi="Helvetica" w:cs="Helvetica"/>
          <w:b/>
          <w:bCs/>
          <w:color w:val="444444"/>
          <w:sz w:val="18"/>
          <w:lang w:eastAsia="el-GR"/>
        </w:rPr>
        <w:t>Sofia Skoura</w:t>
      </w:r>
      <w:r w:rsidRPr="00EC4A6A">
        <w:rPr>
          <w:rFonts w:ascii="Helvetica" w:eastAsia="Times New Roman" w:hAnsi="Helvetica" w:cs="Helvetica"/>
          <w:color w:val="444444"/>
          <w:sz w:val="18"/>
          <w:szCs w:val="18"/>
          <w:lang w:eastAsia="el-GR"/>
        </w:rPr>
        <w:t> - κατάστημα γυναικείων ενδυμάτων,15) </w:t>
      </w:r>
      <w:r w:rsidRPr="00EC4A6A">
        <w:rPr>
          <w:rFonts w:ascii="Helvetica" w:eastAsia="Times New Roman" w:hAnsi="Helvetica" w:cs="Helvetica"/>
          <w:b/>
          <w:bCs/>
          <w:color w:val="444444"/>
          <w:sz w:val="18"/>
          <w:lang w:eastAsia="el-GR"/>
        </w:rPr>
        <w:t>Αψέντι Cafe, </w:t>
      </w:r>
      <w:r w:rsidRPr="00EC4A6A">
        <w:rPr>
          <w:rFonts w:ascii="Helvetica" w:eastAsia="Times New Roman" w:hAnsi="Helvetica" w:cs="Helvetica"/>
          <w:color w:val="444444"/>
          <w:sz w:val="18"/>
          <w:szCs w:val="18"/>
          <w:lang w:eastAsia="el-GR"/>
        </w:rPr>
        <w:t>16) </w:t>
      </w:r>
      <w:r w:rsidRPr="00EC4A6A">
        <w:rPr>
          <w:rFonts w:ascii="Helvetica" w:eastAsia="Times New Roman" w:hAnsi="Helvetica" w:cs="Helvetica"/>
          <w:b/>
          <w:bCs/>
          <w:color w:val="444444"/>
          <w:sz w:val="18"/>
          <w:lang w:eastAsia="el-GR"/>
        </w:rPr>
        <w:t>Art line</w:t>
      </w:r>
      <w:r w:rsidRPr="00EC4A6A">
        <w:rPr>
          <w:rFonts w:ascii="Helvetica" w:eastAsia="Times New Roman" w:hAnsi="Helvetica" w:cs="Helvetica"/>
          <w:color w:val="444444"/>
          <w:sz w:val="18"/>
          <w:szCs w:val="18"/>
          <w:lang w:eastAsia="el-GR"/>
        </w:rPr>
        <w:t> - κατάστημα φωτιστικών, 17) </w:t>
      </w:r>
      <w:r w:rsidRPr="00EC4A6A">
        <w:rPr>
          <w:rFonts w:ascii="Helvetica" w:eastAsia="Times New Roman" w:hAnsi="Helvetica" w:cs="Helvetica"/>
          <w:b/>
          <w:bCs/>
          <w:color w:val="444444"/>
          <w:sz w:val="18"/>
          <w:lang w:eastAsia="el-GR"/>
        </w:rPr>
        <w:t>Kliasos Free Wear</w:t>
      </w:r>
      <w:r w:rsidRPr="00EC4A6A">
        <w:rPr>
          <w:rFonts w:ascii="Helvetica" w:eastAsia="Times New Roman" w:hAnsi="Helvetica" w:cs="Helvetica"/>
          <w:color w:val="444444"/>
          <w:sz w:val="18"/>
          <w:szCs w:val="18"/>
          <w:lang w:eastAsia="el-GR"/>
        </w:rPr>
        <w:t> - κατάστημα ενδυμάτων, 18) </w:t>
      </w:r>
      <w:r w:rsidRPr="00EC4A6A">
        <w:rPr>
          <w:rFonts w:ascii="Helvetica" w:eastAsia="Times New Roman" w:hAnsi="Helvetica" w:cs="Helvetica"/>
          <w:b/>
          <w:bCs/>
          <w:color w:val="444444"/>
          <w:sz w:val="18"/>
          <w:lang w:eastAsia="el-GR"/>
        </w:rPr>
        <w:t>Anaplasis</w:t>
      </w:r>
      <w:r w:rsidRPr="00EC4A6A">
        <w:rPr>
          <w:rFonts w:ascii="Helvetica" w:eastAsia="Times New Roman" w:hAnsi="Helvetica" w:cs="Helvetica"/>
          <w:color w:val="444444"/>
          <w:sz w:val="18"/>
          <w:szCs w:val="18"/>
          <w:lang w:eastAsia="el-GR"/>
        </w:rPr>
        <w:t> - ινσιτούτο αισθητικής, 19)</w:t>
      </w:r>
      <w:r w:rsidRPr="00EC4A6A">
        <w:rPr>
          <w:rFonts w:ascii="Helvetica" w:eastAsia="Times New Roman" w:hAnsi="Helvetica" w:cs="Helvetica"/>
          <w:b/>
          <w:bCs/>
          <w:color w:val="444444"/>
          <w:sz w:val="18"/>
          <w:lang w:eastAsia="el-GR"/>
        </w:rPr>
        <w:t> Kontos Lighting Project</w:t>
      </w:r>
      <w:r w:rsidRPr="00EC4A6A">
        <w:rPr>
          <w:rFonts w:ascii="Helvetica" w:eastAsia="Times New Roman" w:hAnsi="Helvetica" w:cs="Helvetica"/>
          <w:color w:val="444444"/>
          <w:sz w:val="18"/>
          <w:szCs w:val="18"/>
          <w:lang w:eastAsia="el-GR"/>
        </w:rPr>
        <w:t> - κατάστημα φωτιστικών, 20) </w:t>
      </w:r>
      <w:r w:rsidRPr="00EC4A6A">
        <w:rPr>
          <w:rFonts w:ascii="Helvetica" w:eastAsia="Times New Roman" w:hAnsi="Helvetica" w:cs="Helvetica"/>
          <w:b/>
          <w:bCs/>
          <w:color w:val="444444"/>
          <w:sz w:val="18"/>
          <w:lang w:eastAsia="el-GR"/>
        </w:rPr>
        <w:t>Φαρμακείο Στράτος Διαμαντής, </w:t>
      </w:r>
      <w:r w:rsidRPr="00EC4A6A">
        <w:rPr>
          <w:rFonts w:ascii="Helvetica" w:eastAsia="Times New Roman" w:hAnsi="Helvetica" w:cs="Helvetica"/>
          <w:color w:val="444444"/>
          <w:sz w:val="18"/>
          <w:szCs w:val="18"/>
          <w:lang w:eastAsia="el-GR"/>
        </w:rPr>
        <w:t>21) </w:t>
      </w:r>
      <w:r w:rsidRPr="00EC4A6A">
        <w:rPr>
          <w:rFonts w:ascii="Helvetica" w:eastAsia="Times New Roman" w:hAnsi="Helvetica" w:cs="Helvetica"/>
          <w:b/>
          <w:bCs/>
          <w:color w:val="444444"/>
          <w:sz w:val="18"/>
          <w:lang w:eastAsia="el-GR"/>
        </w:rPr>
        <w:t>Athlisis Cafe</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Helvetica" w:eastAsia="Times New Roman" w:hAnsi="Helvetica" w:cs="Helvetica"/>
          <w:color w:val="444444"/>
          <w:sz w:val="18"/>
          <w:szCs w:val="18"/>
          <w:lang w:eastAsia="el-GR"/>
        </w:rPr>
        <w:t>Οι διοργανωτές του 7ου Open Athlisis Cup 2014 και</w:t>
      </w:r>
      <w:r w:rsidRPr="00EC4A6A">
        <w:rPr>
          <w:rFonts w:ascii="Helvetica" w:eastAsia="Times New Roman" w:hAnsi="Helvetica" w:cs="Helvetica"/>
          <w:color w:val="444444"/>
          <w:sz w:val="18"/>
          <w:lang w:eastAsia="el-GR"/>
        </w:rPr>
        <w:t> </w:t>
      </w:r>
      <w:r w:rsidRPr="00EC4A6A">
        <w:rPr>
          <w:rFonts w:ascii="Helvetica" w:eastAsia="Times New Roman" w:hAnsi="Helvetica" w:cs="Helvetica"/>
          <w:b/>
          <w:bCs/>
          <w:color w:val="444444"/>
          <w:sz w:val="18"/>
          <w:szCs w:val="18"/>
          <w:lang w:eastAsia="el-GR"/>
        </w:rPr>
        <w:t>ο διευθυντής των αγώνων Αναστάσιος Κλειάσος</w:t>
      </w:r>
      <w:r w:rsidRPr="00EC4A6A">
        <w:rPr>
          <w:rFonts w:ascii="Helvetica" w:eastAsia="Times New Roman" w:hAnsi="Helvetica" w:cs="Helvetica"/>
          <w:b/>
          <w:bCs/>
          <w:color w:val="444444"/>
          <w:sz w:val="18"/>
          <w:lang w:eastAsia="el-GR"/>
        </w:rPr>
        <w:t> </w:t>
      </w:r>
      <w:r w:rsidRPr="00EC4A6A">
        <w:rPr>
          <w:rFonts w:ascii="Helvetica" w:eastAsia="Times New Roman" w:hAnsi="Helvetica" w:cs="Helvetica"/>
          <w:color w:val="444444"/>
          <w:sz w:val="18"/>
          <w:szCs w:val="18"/>
          <w:lang w:eastAsia="el-GR"/>
        </w:rPr>
        <w:t>θα ήθελαν να</w:t>
      </w:r>
      <w:r w:rsidRPr="00EC4A6A">
        <w:rPr>
          <w:rFonts w:ascii="Helvetica" w:eastAsia="Times New Roman" w:hAnsi="Helvetica" w:cs="Helvetica"/>
          <w:color w:val="444444"/>
          <w:sz w:val="18"/>
          <w:lang w:eastAsia="el-GR"/>
        </w:rPr>
        <w:t> </w:t>
      </w:r>
      <w:r w:rsidRPr="00EC4A6A">
        <w:rPr>
          <w:rFonts w:ascii="Helvetica" w:eastAsia="Times New Roman" w:hAnsi="Helvetica" w:cs="Helvetica"/>
          <w:b/>
          <w:bCs/>
          <w:color w:val="444444"/>
          <w:sz w:val="18"/>
          <w:szCs w:val="18"/>
          <w:lang w:eastAsia="el-GR"/>
        </w:rPr>
        <w:t>ευχαριστήσουν δημόσια</w:t>
      </w:r>
      <w:r w:rsidRPr="00EC4A6A">
        <w:rPr>
          <w:rFonts w:ascii="Helvetica" w:eastAsia="Times New Roman" w:hAnsi="Helvetica" w:cs="Helvetica"/>
          <w:b/>
          <w:bCs/>
          <w:color w:val="444444"/>
          <w:sz w:val="18"/>
          <w:lang w:eastAsia="el-GR"/>
        </w:rPr>
        <w:t> </w:t>
      </w:r>
      <w:r w:rsidRPr="00EC4A6A">
        <w:rPr>
          <w:rFonts w:ascii="Helvetica" w:eastAsia="Times New Roman" w:hAnsi="Helvetica" w:cs="Helvetica"/>
          <w:color w:val="444444"/>
          <w:sz w:val="18"/>
          <w:szCs w:val="18"/>
          <w:lang w:eastAsia="el-GR"/>
        </w:rPr>
        <w:t>:</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Helvetica" w:eastAsia="Times New Roman" w:hAnsi="Helvetica" w:cs="Helvetica"/>
          <w:color w:val="444444"/>
          <w:sz w:val="18"/>
          <w:szCs w:val="18"/>
          <w:lang w:eastAsia="el-GR"/>
        </w:rPr>
        <w:t> - Την</w:t>
      </w:r>
      <w:r w:rsidRPr="00EC4A6A">
        <w:rPr>
          <w:rFonts w:ascii="Helvetica" w:eastAsia="Times New Roman" w:hAnsi="Helvetica" w:cs="Helvetica"/>
          <w:color w:val="444444"/>
          <w:sz w:val="18"/>
          <w:lang w:eastAsia="el-GR"/>
        </w:rPr>
        <w:t> </w:t>
      </w:r>
      <w:r w:rsidRPr="00EC4A6A">
        <w:rPr>
          <w:rFonts w:ascii="Helvetica" w:eastAsia="Times New Roman" w:hAnsi="Helvetica" w:cs="Helvetica"/>
          <w:b/>
          <w:bCs/>
          <w:color w:val="444444"/>
          <w:sz w:val="18"/>
          <w:szCs w:val="18"/>
          <w:lang w:eastAsia="el-GR"/>
        </w:rPr>
        <w:t>INTERAMERICAN Αργολίδας</w:t>
      </w:r>
      <w:r w:rsidRPr="00EC4A6A">
        <w:rPr>
          <w:rFonts w:ascii="Helvetica" w:eastAsia="Times New Roman" w:hAnsi="Helvetica" w:cs="Helvetica"/>
          <w:color w:val="444444"/>
          <w:sz w:val="18"/>
          <w:lang w:eastAsia="el-GR"/>
        </w:rPr>
        <w:t> </w:t>
      </w:r>
      <w:r w:rsidRPr="00EC4A6A">
        <w:rPr>
          <w:rFonts w:ascii="Helvetica" w:eastAsia="Times New Roman" w:hAnsi="Helvetica" w:cs="Helvetica"/>
          <w:color w:val="444444"/>
          <w:sz w:val="18"/>
          <w:szCs w:val="18"/>
          <w:lang w:eastAsia="el-GR"/>
        </w:rPr>
        <w:t>ως μέγα Χορηγό, τους</w:t>
      </w:r>
      <w:r w:rsidRPr="00EC4A6A">
        <w:rPr>
          <w:rFonts w:ascii="Helvetica" w:eastAsia="Times New Roman" w:hAnsi="Helvetica" w:cs="Helvetica"/>
          <w:b/>
          <w:bCs/>
          <w:color w:val="444444"/>
          <w:sz w:val="18"/>
          <w:lang w:eastAsia="el-GR"/>
        </w:rPr>
        <w:t> </w:t>
      </w:r>
      <w:r w:rsidRPr="00EC4A6A">
        <w:rPr>
          <w:rFonts w:ascii="Helvetica" w:eastAsia="Times New Roman" w:hAnsi="Helvetica" w:cs="Helvetica"/>
          <w:b/>
          <w:bCs/>
          <w:color w:val="444444"/>
          <w:sz w:val="18"/>
          <w:szCs w:val="18"/>
          <w:lang w:eastAsia="el-GR"/>
        </w:rPr>
        <w:t>Χορηγούς Επικοινωνίας "ΑΡΓΟΛΙΚΗ ΑΝΑΠΤΥΞΗ" και DR-TV</w:t>
      </w:r>
      <w:r w:rsidRPr="00EC4A6A">
        <w:rPr>
          <w:rFonts w:ascii="Helvetica" w:eastAsia="Times New Roman" w:hAnsi="Helvetica" w:cs="Helvetica"/>
          <w:color w:val="444444"/>
          <w:sz w:val="18"/>
          <w:szCs w:val="18"/>
          <w:lang w:eastAsia="el-GR"/>
        </w:rPr>
        <w:t>, καθώς και όλους τους Υποστηρικτές που αναφέρονται παραπάνω για την πολύτιμη βοήθεια και στήριξη σε αυτή την μεγάλη διοργάνωση.</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Helvetica" w:eastAsia="Times New Roman" w:hAnsi="Helvetica" w:cs="Helvetica"/>
          <w:color w:val="444444"/>
          <w:sz w:val="18"/>
          <w:szCs w:val="18"/>
          <w:lang w:eastAsia="el-GR"/>
        </w:rPr>
        <w:t> -  Όλους τους</w:t>
      </w:r>
      <w:r w:rsidRPr="00EC4A6A">
        <w:rPr>
          <w:rFonts w:ascii="Helvetica" w:eastAsia="Times New Roman" w:hAnsi="Helvetica" w:cs="Helvetica"/>
          <w:color w:val="444444"/>
          <w:sz w:val="18"/>
          <w:lang w:eastAsia="el-GR"/>
        </w:rPr>
        <w:t> </w:t>
      </w:r>
      <w:r w:rsidRPr="00EC4A6A">
        <w:rPr>
          <w:rFonts w:ascii="Helvetica" w:eastAsia="Times New Roman" w:hAnsi="Helvetica" w:cs="Helvetica"/>
          <w:b/>
          <w:bCs/>
          <w:color w:val="444444"/>
          <w:sz w:val="18"/>
          <w:szCs w:val="18"/>
          <w:lang w:eastAsia="el-GR"/>
        </w:rPr>
        <w:t>αθλητές και αθλήτριες</w:t>
      </w:r>
      <w:r w:rsidRPr="00EC4A6A">
        <w:rPr>
          <w:rFonts w:ascii="Helvetica" w:eastAsia="Times New Roman" w:hAnsi="Helvetica" w:cs="Helvetica"/>
          <w:b/>
          <w:bCs/>
          <w:color w:val="444444"/>
          <w:sz w:val="18"/>
          <w:lang w:eastAsia="el-GR"/>
        </w:rPr>
        <w:t> </w:t>
      </w:r>
      <w:r w:rsidRPr="00EC4A6A">
        <w:rPr>
          <w:rFonts w:ascii="Helvetica" w:eastAsia="Times New Roman" w:hAnsi="Helvetica" w:cs="Helvetica"/>
          <w:color w:val="444444"/>
          <w:sz w:val="18"/>
          <w:szCs w:val="18"/>
          <w:lang w:eastAsia="el-GR"/>
        </w:rPr>
        <w:t>που συμμετείχαν στο 7ο Open Athlisis Cup 2014.</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Helvetica" w:eastAsia="Times New Roman" w:hAnsi="Helvetica" w:cs="Helvetica"/>
          <w:color w:val="444444"/>
          <w:sz w:val="18"/>
          <w:szCs w:val="18"/>
          <w:lang w:eastAsia="el-GR"/>
        </w:rPr>
        <w:t> - Τον</w:t>
      </w:r>
      <w:r w:rsidRPr="00EC4A6A">
        <w:rPr>
          <w:rFonts w:ascii="Helvetica" w:eastAsia="Times New Roman" w:hAnsi="Helvetica" w:cs="Helvetica"/>
          <w:color w:val="444444"/>
          <w:sz w:val="18"/>
          <w:lang w:eastAsia="el-GR"/>
        </w:rPr>
        <w:t> </w:t>
      </w:r>
      <w:r w:rsidRPr="00EC4A6A">
        <w:rPr>
          <w:rFonts w:ascii="Helvetica" w:eastAsia="Times New Roman" w:hAnsi="Helvetica" w:cs="Helvetica"/>
          <w:b/>
          <w:bCs/>
          <w:color w:val="444444"/>
          <w:sz w:val="18"/>
          <w:szCs w:val="18"/>
          <w:lang w:eastAsia="el-GR"/>
        </w:rPr>
        <w:t>Αντώνη Καλαμπαλή,</w:t>
      </w:r>
      <w:r w:rsidRPr="00EC4A6A">
        <w:rPr>
          <w:rFonts w:ascii="Helvetica" w:eastAsia="Times New Roman" w:hAnsi="Helvetica" w:cs="Helvetica"/>
          <w:color w:val="444444"/>
          <w:sz w:val="18"/>
          <w:lang w:eastAsia="el-GR"/>
        </w:rPr>
        <w:t> </w:t>
      </w:r>
      <w:r w:rsidRPr="00EC4A6A">
        <w:rPr>
          <w:rFonts w:ascii="Helvetica" w:eastAsia="Times New Roman" w:hAnsi="Helvetica" w:cs="Helvetica"/>
          <w:color w:val="444444"/>
          <w:sz w:val="18"/>
          <w:szCs w:val="18"/>
          <w:lang w:eastAsia="el-GR"/>
        </w:rPr>
        <w:t>παλιό αθλητή των ακαδημιών του Athlisis Tennis Club, ο οποίος ήταν</w:t>
      </w:r>
      <w:r w:rsidRPr="00EC4A6A">
        <w:rPr>
          <w:rFonts w:ascii="Helvetica" w:eastAsia="Times New Roman" w:hAnsi="Helvetica" w:cs="Helvetica"/>
          <w:color w:val="444444"/>
          <w:sz w:val="18"/>
          <w:lang w:eastAsia="el-GR"/>
        </w:rPr>
        <w:t> </w:t>
      </w:r>
      <w:r w:rsidRPr="00EC4A6A">
        <w:rPr>
          <w:rFonts w:ascii="Helvetica" w:eastAsia="Times New Roman" w:hAnsi="Helvetica" w:cs="Helvetica"/>
          <w:b/>
          <w:bCs/>
          <w:color w:val="444444"/>
          <w:sz w:val="18"/>
          <w:szCs w:val="18"/>
          <w:lang w:eastAsia="el-GR"/>
        </w:rPr>
        <w:t>ο διαιτητής καρέκλας</w:t>
      </w:r>
      <w:r w:rsidRPr="00EC4A6A">
        <w:rPr>
          <w:rFonts w:ascii="Helvetica" w:eastAsia="Times New Roman" w:hAnsi="Helvetica" w:cs="Helvetica"/>
          <w:color w:val="444444"/>
          <w:sz w:val="18"/>
          <w:lang w:eastAsia="el-GR"/>
        </w:rPr>
        <w:t> </w:t>
      </w:r>
      <w:r w:rsidRPr="00EC4A6A">
        <w:rPr>
          <w:rFonts w:ascii="Helvetica" w:eastAsia="Times New Roman" w:hAnsi="Helvetica" w:cs="Helvetica"/>
          <w:color w:val="444444"/>
          <w:sz w:val="18"/>
          <w:szCs w:val="18"/>
          <w:lang w:eastAsia="el-GR"/>
        </w:rPr>
        <w:t>των τελικών και τους</w:t>
      </w:r>
      <w:r w:rsidRPr="00EC4A6A">
        <w:rPr>
          <w:rFonts w:ascii="Helvetica" w:eastAsia="Times New Roman" w:hAnsi="Helvetica" w:cs="Helvetica"/>
          <w:color w:val="444444"/>
          <w:sz w:val="18"/>
          <w:lang w:eastAsia="el-GR"/>
        </w:rPr>
        <w:t> </w:t>
      </w:r>
      <w:r w:rsidRPr="00EC4A6A">
        <w:rPr>
          <w:rFonts w:ascii="Helvetica" w:eastAsia="Times New Roman" w:hAnsi="Helvetica" w:cs="Helvetica"/>
          <w:b/>
          <w:bCs/>
          <w:color w:val="444444"/>
          <w:sz w:val="18"/>
          <w:szCs w:val="18"/>
          <w:lang w:eastAsia="el-GR"/>
        </w:rPr>
        <w:t>μικρούς τενίστες</w:t>
      </w:r>
      <w:r w:rsidR="00293D48" w:rsidRPr="00293D48">
        <w:rPr>
          <w:rFonts w:ascii="Helvetica" w:eastAsia="Times New Roman" w:hAnsi="Helvetica" w:cs="Helvetica"/>
          <w:b/>
          <w:bCs/>
          <w:color w:val="444444"/>
          <w:sz w:val="18"/>
          <w:szCs w:val="18"/>
          <w:lang w:eastAsia="el-GR"/>
        </w:rPr>
        <w:t xml:space="preserve"> </w:t>
      </w:r>
      <w:r w:rsidRPr="00EC4A6A">
        <w:rPr>
          <w:rFonts w:ascii="Helvetica" w:eastAsia="Times New Roman" w:hAnsi="Helvetica" w:cs="Helvetica"/>
          <w:color w:val="444444"/>
          <w:sz w:val="18"/>
          <w:szCs w:val="18"/>
          <w:lang w:eastAsia="el-GR"/>
        </w:rPr>
        <w:t>των ακαδημιών του Athlisis, που ήταν τα</w:t>
      </w:r>
      <w:r w:rsidRPr="00EC4A6A">
        <w:rPr>
          <w:rFonts w:ascii="Helvetica" w:eastAsia="Times New Roman" w:hAnsi="Helvetica" w:cs="Helvetica"/>
          <w:b/>
          <w:bCs/>
          <w:color w:val="444444"/>
          <w:sz w:val="18"/>
          <w:lang w:eastAsia="el-GR"/>
        </w:rPr>
        <w:t> </w:t>
      </w:r>
      <w:r w:rsidRPr="00EC4A6A">
        <w:rPr>
          <w:rFonts w:ascii="Helvetica" w:eastAsia="Times New Roman" w:hAnsi="Helvetica" w:cs="Helvetica"/>
          <w:b/>
          <w:bCs/>
          <w:color w:val="444444"/>
          <w:sz w:val="18"/>
          <w:szCs w:val="18"/>
          <w:lang w:eastAsia="el-GR"/>
        </w:rPr>
        <w:t>Ballkids επίσης στους τελικούς</w:t>
      </w:r>
      <w:r w:rsidRPr="00EC4A6A">
        <w:rPr>
          <w:rFonts w:ascii="Helvetica" w:eastAsia="Times New Roman" w:hAnsi="Helvetica" w:cs="Helvetica"/>
          <w:b/>
          <w:bCs/>
          <w:color w:val="444444"/>
          <w:sz w:val="18"/>
          <w:lang w:eastAsia="el-GR"/>
        </w:rPr>
        <w:t> </w:t>
      </w:r>
      <w:r w:rsidRPr="00EC4A6A">
        <w:rPr>
          <w:rFonts w:ascii="Helvetica" w:eastAsia="Times New Roman" w:hAnsi="Helvetica" w:cs="Helvetica"/>
          <w:color w:val="444444"/>
          <w:sz w:val="18"/>
          <w:szCs w:val="18"/>
          <w:lang w:eastAsia="el-GR"/>
        </w:rPr>
        <w:t>. </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Helvetica" w:eastAsia="Times New Roman" w:hAnsi="Helvetica" w:cs="Helvetica"/>
          <w:color w:val="444444"/>
          <w:sz w:val="18"/>
          <w:szCs w:val="18"/>
          <w:lang w:eastAsia="el-GR"/>
        </w:rPr>
        <w:t> -</w:t>
      </w:r>
      <w:r w:rsidRPr="00EC4A6A">
        <w:rPr>
          <w:rFonts w:ascii="Helvetica" w:eastAsia="Times New Roman" w:hAnsi="Helvetica" w:cs="Helvetica"/>
          <w:b/>
          <w:bCs/>
          <w:color w:val="444444"/>
          <w:sz w:val="18"/>
          <w:lang w:eastAsia="el-GR"/>
        </w:rPr>
        <w:t> </w:t>
      </w:r>
      <w:r w:rsidRPr="00EC4A6A">
        <w:rPr>
          <w:rFonts w:ascii="Helvetica" w:eastAsia="Times New Roman" w:hAnsi="Helvetica" w:cs="Helvetica"/>
          <w:b/>
          <w:bCs/>
          <w:color w:val="444444"/>
          <w:sz w:val="18"/>
          <w:szCs w:val="18"/>
          <w:lang w:eastAsia="el-GR"/>
        </w:rPr>
        <w:t>Όλο τον κόσμο</w:t>
      </w:r>
      <w:r w:rsidRPr="00EC4A6A">
        <w:rPr>
          <w:rFonts w:ascii="Helvetica" w:eastAsia="Times New Roman" w:hAnsi="Helvetica" w:cs="Helvetica"/>
          <w:color w:val="444444"/>
          <w:sz w:val="18"/>
          <w:lang w:eastAsia="el-GR"/>
        </w:rPr>
        <w:t> </w:t>
      </w:r>
      <w:r w:rsidRPr="00EC4A6A">
        <w:rPr>
          <w:rFonts w:ascii="Helvetica" w:eastAsia="Times New Roman" w:hAnsi="Helvetica" w:cs="Helvetica"/>
          <w:color w:val="444444"/>
          <w:sz w:val="18"/>
          <w:szCs w:val="18"/>
          <w:lang w:eastAsia="el-GR"/>
        </w:rPr>
        <w:t>που κατέκλησε τις εγκαταστάσεις του Athlisis Tennis Club από την πρώτη ημέρα για να παρακολουθήσει καθημερινά τους ενδιαφέροντες αγώνες .</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Helvetica" w:eastAsia="Times New Roman" w:hAnsi="Helvetica" w:cs="Helvetica"/>
          <w:color w:val="444444"/>
          <w:sz w:val="18"/>
          <w:szCs w:val="18"/>
          <w:lang w:eastAsia="el-GR"/>
        </w:rPr>
        <w:t> </w:t>
      </w:r>
      <w:r w:rsidRPr="00EC4A6A">
        <w:rPr>
          <w:rFonts w:ascii="Helvetica" w:eastAsia="Times New Roman" w:hAnsi="Helvetica" w:cs="Helvetica"/>
          <w:b/>
          <w:bCs/>
          <w:color w:val="444444"/>
          <w:sz w:val="18"/>
          <w:szCs w:val="18"/>
          <w:lang w:eastAsia="el-GR"/>
        </w:rPr>
        <w:t>Επιπλέον, συγχαίρουν όσους και όσες διακρίθηκαν στο τουρνουά, όλους τους συμμετέχοντες για την προσπάθειιά τους και την άψογη συμπεριφορά τους εντός και εκτός γηπέδων, καθώς και τους θεατές για την πολύ "τενιστική" και με σεβασμό προς τους αθλητές και αθλήτριες συμπεριφορά τους.</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color w:val="444444"/>
          <w:sz w:val="23"/>
          <w:szCs w:val="23"/>
          <w:lang w:eastAsia="el-GR"/>
        </w:rPr>
        <w:t>Με εκτίμηση </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color w:val="444444"/>
          <w:sz w:val="23"/>
          <w:szCs w:val="23"/>
          <w:lang w:eastAsia="el-GR"/>
        </w:rPr>
        <w:t>Κλειάσος Αναστάσιος</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color w:val="444444"/>
          <w:sz w:val="23"/>
          <w:szCs w:val="23"/>
          <w:lang w:eastAsia="el-GR"/>
        </w:rPr>
        <w:t>Athlisis Tennis Club</w:t>
      </w:r>
    </w:p>
    <w:p w:rsidR="00EC4A6A" w:rsidRPr="00EC4A6A" w:rsidRDefault="00EC4A6A" w:rsidP="00EC4A6A">
      <w:pPr>
        <w:shd w:val="clear" w:color="auto" w:fill="FFFFFF"/>
        <w:spacing w:after="0" w:line="319" w:lineRule="atLeast"/>
        <w:rPr>
          <w:rFonts w:ascii="Calibri" w:eastAsia="Times New Roman" w:hAnsi="Calibri" w:cs="Segoe UI"/>
          <w:color w:val="444444"/>
          <w:sz w:val="23"/>
          <w:szCs w:val="23"/>
          <w:lang w:eastAsia="el-GR"/>
        </w:rPr>
      </w:pPr>
      <w:r w:rsidRPr="00EC4A6A">
        <w:rPr>
          <w:rFonts w:ascii="Calibri" w:eastAsia="Times New Roman" w:hAnsi="Calibri" w:cs="Segoe UI"/>
          <w:color w:val="444444"/>
          <w:sz w:val="23"/>
          <w:szCs w:val="23"/>
          <w:lang w:eastAsia="el-GR"/>
        </w:rPr>
        <w:t>Δαλαμανάρα Άργους, τ.κ.21200  τ.2751020755</w:t>
      </w:r>
    </w:p>
    <w:p w:rsidR="00EC4A6A" w:rsidRPr="00EC4A6A" w:rsidRDefault="00EC4A6A" w:rsidP="00EC4A6A">
      <w:pPr>
        <w:shd w:val="clear" w:color="auto" w:fill="FFFFFF"/>
        <w:spacing w:line="319" w:lineRule="atLeast"/>
        <w:rPr>
          <w:rFonts w:ascii="Calibri" w:eastAsia="Times New Roman" w:hAnsi="Calibri" w:cs="Segoe UI"/>
          <w:color w:val="444444"/>
          <w:sz w:val="23"/>
          <w:szCs w:val="23"/>
          <w:lang w:eastAsia="el-GR"/>
        </w:rPr>
      </w:pPr>
      <w:hyperlink r:id="rId5" w:tgtFrame="_blank" w:history="1">
        <w:r w:rsidRPr="00EC4A6A">
          <w:rPr>
            <w:rFonts w:ascii="Calibri" w:eastAsia="Times New Roman" w:hAnsi="Calibri" w:cs="Segoe UI"/>
            <w:b/>
            <w:bCs/>
            <w:color w:val="0068CF"/>
            <w:sz w:val="23"/>
            <w:u w:val="single"/>
            <w:lang w:eastAsia="el-GR"/>
          </w:rPr>
          <w:t>www.athlisistennisclub.gr</w:t>
        </w:r>
      </w:hyperlink>
    </w:p>
    <w:p w:rsidR="008C33AE" w:rsidRPr="00EC4A6A" w:rsidRDefault="008C33AE" w:rsidP="00EC4A6A"/>
    <w:sectPr w:rsidR="008C33AE" w:rsidRPr="00EC4A6A" w:rsidSect="008C33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A1"/>
    <w:family w:val="swiss"/>
    <w:pitch w:val="variable"/>
    <w:sig w:usb0="E00022FF" w:usb1="C000205B" w:usb2="00000009" w:usb3="00000000" w:csb0="000001DF" w:csb1="00000000"/>
  </w:font>
  <w:font w:name="Helvetica">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33C4C"/>
    <w:multiLevelType w:val="multilevel"/>
    <w:tmpl w:val="E8DC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458"/>
    <w:rsid w:val="00293D48"/>
    <w:rsid w:val="00827740"/>
    <w:rsid w:val="008C33AE"/>
    <w:rsid w:val="00EC2458"/>
    <w:rsid w:val="00EC4A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3AE"/>
  </w:style>
  <w:style w:type="paragraph" w:styleId="Heading2">
    <w:name w:val="heading 2"/>
    <w:basedOn w:val="Normal"/>
    <w:link w:val="Heading2Char"/>
    <w:uiPriority w:val="9"/>
    <w:qFormat/>
    <w:rsid w:val="00EC4A6A"/>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4A6A"/>
  </w:style>
  <w:style w:type="paragraph" w:styleId="NormalWeb">
    <w:name w:val="Normal (Web)"/>
    <w:basedOn w:val="Normal"/>
    <w:uiPriority w:val="99"/>
    <w:semiHidden/>
    <w:unhideWhenUsed/>
    <w:rsid w:val="00EC4A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C4A6A"/>
    <w:rPr>
      <w:b/>
      <w:bCs/>
    </w:rPr>
  </w:style>
  <w:style w:type="character" w:styleId="Hyperlink">
    <w:name w:val="Hyperlink"/>
    <w:basedOn w:val="DefaultParagraphFont"/>
    <w:uiPriority w:val="99"/>
    <w:semiHidden/>
    <w:unhideWhenUsed/>
    <w:rsid w:val="00EC4A6A"/>
    <w:rPr>
      <w:color w:val="0000FF"/>
      <w:u w:val="single"/>
    </w:rPr>
  </w:style>
  <w:style w:type="character" w:customStyle="1" w:styleId="Heading2Char">
    <w:name w:val="Heading 2 Char"/>
    <w:basedOn w:val="DefaultParagraphFont"/>
    <w:link w:val="Heading2"/>
    <w:uiPriority w:val="9"/>
    <w:rsid w:val="00EC4A6A"/>
    <w:rPr>
      <w:rFonts w:ascii="Times New Roman" w:eastAsia="Times New Roman" w:hAnsi="Times New Roman" w:cs="Times New Roman"/>
      <w:b/>
      <w:bCs/>
      <w:sz w:val="36"/>
      <w:szCs w:val="36"/>
      <w:lang w:eastAsia="el-GR"/>
    </w:rPr>
  </w:style>
</w:styles>
</file>

<file path=word/webSettings.xml><?xml version="1.0" encoding="utf-8"?>
<w:webSettings xmlns:r="http://schemas.openxmlformats.org/officeDocument/2006/relationships" xmlns:w="http://schemas.openxmlformats.org/wordprocessingml/2006/main">
  <w:divs>
    <w:div w:id="677924084">
      <w:bodyDiv w:val="1"/>
      <w:marLeft w:val="0"/>
      <w:marRight w:val="0"/>
      <w:marTop w:val="0"/>
      <w:marBottom w:val="0"/>
      <w:divBdr>
        <w:top w:val="none" w:sz="0" w:space="0" w:color="auto"/>
        <w:left w:val="none" w:sz="0" w:space="0" w:color="auto"/>
        <w:bottom w:val="none" w:sz="0" w:space="0" w:color="auto"/>
        <w:right w:val="none" w:sz="0" w:space="0" w:color="auto"/>
      </w:divBdr>
      <w:divsChild>
        <w:div w:id="11105524">
          <w:marLeft w:val="0"/>
          <w:marRight w:val="0"/>
          <w:marTop w:val="0"/>
          <w:marBottom w:val="0"/>
          <w:divBdr>
            <w:top w:val="none" w:sz="0" w:space="0" w:color="auto"/>
            <w:left w:val="none" w:sz="0" w:space="0" w:color="auto"/>
            <w:bottom w:val="none" w:sz="0" w:space="0" w:color="auto"/>
            <w:right w:val="none" w:sz="0" w:space="0" w:color="auto"/>
          </w:divBdr>
          <w:divsChild>
            <w:div w:id="258103440">
              <w:marLeft w:val="0"/>
              <w:marRight w:val="0"/>
              <w:marTop w:val="0"/>
              <w:marBottom w:val="0"/>
              <w:divBdr>
                <w:top w:val="none" w:sz="0" w:space="0" w:color="auto"/>
                <w:left w:val="none" w:sz="0" w:space="0" w:color="auto"/>
                <w:bottom w:val="none" w:sz="0" w:space="0" w:color="auto"/>
                <w:right w:val="none" w:sz="0" w:space="0" w:color="auto"/>
              </w:divBdr>
              <w:divsChild>
                <w:div w:id="197475713">
                  <w:marLeft w:val="0"/>
                  <w:marRight w:val="0"/>
                  <w:marTop w:val="0"/>
                  <w:marBottom w:val="0"/>
                  <w:divBdr>
                    <w:top w:val="none" w:sz="0" w:space="0" w:color="auto"/>
                    <w:left w:val="none" w:sz="0" w:space="0" w:color="auto"/>
                    <w:bottom w:val="none" w:sz="0" w:space="0" w:color="auto"/>
                    <w:right w:val="none" w:sz="0" w:space="0" w:color="auto"/>
                  </w:divBdr>
                  <w:divsChild>
                    <w:div w:id="1063337165">
                      <w:marLeft w:val="0"/>
                      <w:marRight w:val="300"/>
                      <w:marTop w:val="0"/>
                      <w:marBottom w:val="0"/>
                      <w:divBdr>
                        <w:top w:val="none" w:sz="0" w:space="0" w:color="auto"/>
                        <w:left w:val="none" w:sz="0" w:space="0" w:color="auto"/>
                        <w:bottom w:val="none" w:sz="0" w:space="0" w:color="auto"/>
                        <w:right w:val="none" w:sz="0" w:space="0" w:color="auto"/>
                      </w:divBdr>
                      <w:divsChild>
                        <w:div w:id="1169564158">
                          <w:marLeft w:val="0"/>
                          <w:marRight w:val="0"/>
                          <w:marTop w:val="0"/>
                          <w:marBottom w:val="0"/>
                          <w:divBdr>
                            <w:top w:val="none" w:sz="0" w:space="0" w:color="auto"/>
                            <w:left w:val="none" w:sz="0" w:space="0" w:color="auto"/>
                            <w:bottom w:val="none" w:sz="0" w:space="0" w:color="auto"/>
                            <w:right w:val="none" w:sz="0" w:space="0" w:color="auto"/>
                          </w:divBdr>
                          <w:divsChild>
                            <w:div w:id="389228795">
                              <w:marLeft w:val="0"/>
                              <w:marRight w:val="0"/>
                              <w:marTop w:val="0"/>
                              <w:marBottom w:val="300"/>
                              <w:divBdr>
                                <w:top w:val="single" w:sz="6" w:space="0" w:color="CCCCCC"/>
                                <w:left w:val="none" w:sz="0" w:space="0" w:color="auto"/>
                                <w:bottom w:val="none" w:sz="0" w:space="0" w:color="auto"/>
                                <w:right w:val="none" w:sz="0" w:space="0" w:color="auto"/>
                              </w:divBdr>
                              <w:divsChild>
                                <w:div w:id="444932602">
                                  <w:marLeft w:val="0"/>
                                  <w:marRight w:val="0"/>
                                  <w:marTop w:val="0"/>
                                  <w:marBottom w:val="0"/>
                                  <w:divBdr>
                                    <w:top w:val="none" w:sz="0" w:space="0" w:color="auto"/>
                                    <w:left w:val="none" w:sz="0" w:space="0" w:color="auto"/>
                                    <w:bottom w:val="none" w:sz="0" w:space="0" w:color="auto"/>
                                    <w:right w:val="none" w:sz="0" w:space="0" w:color="auto"/>
                                  </w:divBdr>
                                  <w:divsChild>
                                    <w:div w:id="1514808076">
                                      <w:marLeft w:val="0"/>
                                      <w:marRight w:val="0"/>
                                      <w:marTop w:val="0"/>
                                      <w:marBottom w:val="0"/>
                                      <w:divBdr>
                                        <w:top w:val="none" w:sz="0" w:space="0" w:color="auto"/>
                                        <w:left w:val="none" w:sz="0" w:space="0" w:color="auto"/>
                                        <w:bottom w:val="none" w:sz="0" w:space="0" w:color="auto"/>
                                        <w:right w:val="none" w:sz="0" w:space="0" w:color="auto"/>
                                      </w:divBdr>
                                      <w:divsChild>
                                        <w:div w:id="1946764905">
                                          <w:marLeft w:val="0"/>
                                          <w:marRight w:val="0"/>
                                          <w:marTop w:val="0"/>
                                          <w:marBottom w:val="0"/>
                                          <w:divBdr>
                                            <w:top w:val="none" w:sz="0" w:space="0" w:color="auto"/>
                                            <w:left w:val="none" w:sz="0" w:space="0" w:color="auto"/>
                                            <w:bottom w:val="none" w:sz="0" w:space="0" w:color="auto"/>
                                            <w:right w:val="none" w:sz="0" w:space="0" w:color="auto"/>
                                          </w:divBdr>
                                          <w:divsChild>
                                            <w:div w:id="306328569">
                                              <w:marLeft w:val="0"/>
                                              <w:marRight w:val="0"/>
                                              <w:marTop w:val="0"/>
                                              <w:marBottom w:val="0"/>
                                              <w:divBdr>
                                                <w:top w:val="none" w:sz="0" w:space="0" w:color="auto"/>
                                                <w:left w:val="none" w:sz="0" w:space="0" w:color="auto"/>
                                                <w:bottom w:val="none" w:sz="0" w:space="0" w:color="auto"/>
                                                <w:right w:val="none" w:sz="0" w:space="0" w:color="auto"/>
                                              </w:divBdr>
                                              <w:divsChild>
                                                <w:div w:id="895311971">
                                                  <w:marLeft w:val="0"/>
                                                  <w:marRight w:val="0"/>
                                                  <w:marTop w:val="0"/>
                                                  <w:marBottom w:val="0"/>
                                                  <w:divBdr>
                                                    <w:top w:val="none" w:sz="0" w:space="0" w:color="auto"/>
                                                    <w:left w:val="none" w:sz="0" w:space="0" w:color="auto"/>
                                                    <w:bottom w:val="none" w:sz="0" w:space="0" w:color="auto"/>
                                                    <w:right w:val="none" w:sz="0" w:space="0" w:color="auto"/>
                                                  </w:divBdr>
                                                </w:div>
                                                <w:div w:id="1734814452">
                                                  <w:marLeft w:val="0"/>
                                                  <w:marRight w:val="0"/>
                                                  <w:marTop w:val="0"/>
                                                  <w:marBottom w:val="0"/>
                                                  <w:divBdr>
                                                    <w:top w:val="none" w:sz="0" w:space="0" w:color="auto"/>
                                                    <w:left w:val="none" w:sz="0" w:space="0" w:color="auto"/>
                                                    <w:bottom w:val="none" w:sz="0" w:space="0" w:color="auto"/>
                                                    <w:right w:val="none" w:sz="0" w:space="0" w:color="auto"/>
                                                  </w:divBdr>
                                                </w:div>
                                                <w:div w:id="1455712959">
                                                  <w:marLeft w:val="0"/>
                                                  <w:marRight w:val="0"/>
                                                  <w:marTop w:val="0"/>
                                                  <w:marBottom w:val="0"/>
                                                  <w:divBdr>
                                                    <w:top w:val="none" w:sz="0" w:space="0" w:color="auto"/>
                                                    <w:left w:val="none" w:sz="0" w:space="0" w:color="auto"/>
                                                    <w:bottom w:val="none" w:sz="0" w:space="0" w:color="auto"/>
                                                    <w:right w:val="none" w:sz="0" w:space="0" w:color="auto"/>
                                                  </w:divBdr>
                                                </w:div>
                                                <w:div w:id="1549731118">
                                                  <w:marLeft w:val="0"/>
                                                  <w:marRight w:val="0"/>
                                                  <w:marTop w:val="0"/>
                                                  <w:marBottom w:val="0"/>
                                                  <w:divBdr>
                                                    <w:top w:val="none" w:sz="0" w:space="0" w:color="auto"/>
                                                    <w:left w:val="none" w:sz="0" w:space="0" w:color="auto"/>
                                                    <w:bottom w:val="none" w:sz="0" w:space="0" w:color="auto"/>
                                                    <w:right w:val="none" w:sz="0" w:space="0" w:color="auto"/>
                                                  </w:divBdr>
                                                </w:div>
                                                <w:div w:id="1196191659">
                                                  <w:marLeft w:val="0"/>
                                                  <w:marRight w:val="0"/>
                                                  <w:marTop w:val="0"/>
                                                  <w:marBottom w:val="0"/>
                                                  <w:divBdr>
                                                    <w:top w:val="none" w:sz="0" w:space="0" w:color="auto"/>
                                                    <w:left w:val="none" w:sz="0" w:space="0" w:color="auto"/>
                                                    <w:bottom w:val="none" w:sz="0" w:space="0" w:color="auto"/>
                                                    <w:right w:val="none" w:sz="0" w:space="0" w:color="auto"/>
                                                  </w:divBdr>
                                                  <w:divsChild>
                                                    <w:div w:id="1370372617">
                                                      <w:marLeft w:val="0"/>
                                                      <w:marRight w:val="0"/>
                                                      <w:marTop w:val="0"/>
                                                      <w:marBottom w:val="0"/>
                                                      <w:divBdr>
                                                        <w:top w:val="none" w:sz="0" w:space="0" w:color="auto"/>
                                                        <w:left w:val="none" w:sz="0" w:space="0" w:color="auto"/>
                                                        <w:bottom w:val="none" w:sz="0" w:space="0" w:color="auto"/>
                                                        <w:right w:val="none" w:sz="0" w:space="0" w:color="auto"/>
                                                      </w:divBdr>
                                                    </w:div>
                                                    <w:div w:id="2088964614">
                                                      <w:marLeft w:val="0"/>
                                                      <w:marRight w:val="0"/>
                                                      <w:marTop w:val="0"/>
                                                      <w:marBottom w:val="0"/>
                                                      <w:divBdr>
                                                        <w:top w:val="none" w:sz="0" w:space="0" w:color="auto"/>
                                                        <w:left w:val="none" w:sz="0" w:space="0" w:color="auto"/>
                                                        <w:bottom w:val="none" w:sz="0" w:space="0" w:color="auto"/>
                                                        <w:right w:val="none" w:sz="0" w:space="0" w:color="auto"/>
                                                      </w:divBdr>
                                                    </w:div>
                                                    <w:div w:id="1795637419">
                                                      <w:marLeft w:val="0"/>
                                                      <w:marRight w:val="0"/>
                                                      <w:marTop w:val="0"/>
                                                      <w:marBottom w:val="0"/>
                                                      <w:divBdr>
                                                        <w:top w:val="none" w:sz="0" w:space="0" w:color="auto"/>
                                                        <w:left w:val="none" w:sz="0" w:space="0" w:color="auto"/>
                                                        <w:bottom w:val="none" w:sz="0" w:space="0" w:color="auto"/>
                                                        <w:right w:val="none" w:sz="0" w:space="0" w:color="auto"/>
                                                      </w:divBdr>
                                                    </w:div>
                                                    <w:div w:id="1812551804">
                                                      <w:marLeft w:val="0"/>
                                                      <w:marRight w:val="0"/>
                                                      <w:marTop w:val="0"/>
                                                      <w:marBottom w:val="0"/>
                                                      <w:divBdr>
                                                        <w:top w:val="none" w:sz="0" w:space="0" w:color="auto"/>
                                                        <w:left w:val="none" w:sz="0" w:space="0" w:color="auto"/>
                                                        <w:bottom w:val="none" w:sz="0" w:space="0" w:color="auto"/>
                                                        <w:right w:val="none" w:sz="0" w:space="0" w:color="auto"/>
                                                      </w:divBdr>
                                                    </w:div>
                                                    <w:div w:id="697001811">
                                                      <w:marLeft w:val="0"/>
                                                      <w:marRight w:val="0"/>
                                                      <w:marTop w:val="0"/>
                                                      <w:marBottom w:val="0"/>
                                                      <w:divBdr>
                                                        <w:top w:val="none" w:sz="0" w:space="0" w:color="auto"/>
                                                        <w:left w:val="none" w:sz="0" w:space="0" w:color="auto"/>
                                                        <w:bottom w:val="none" w:sz="0" w:space="0" w:color="auto"/>
                                                        <w:right w:val="none" w:sz="0" w:space="0" w:color="auto"/>
                                                      </w:divBdr>
                                                    </w:div>
                                                    <w:div w:id="253785783">
                                                      <w:marLeft w:val="0"/>
                                                      <w:marRight w:val="0"/>
                                                      <w:marTop w:val="0"/>
                                                      <w:marBottom w:val="0"/>
                                                      <w:divBdr>
                                                        <w:top w:val="none" w:sz="0" w:space="0" w:color="auto"/>
                                                        <w:left w:val="none" w:sz="0" w:space="0" w:color="auto"/>
                                                        <w:bottom w:val="none" w:sz="0" w:space="0" w:color="auto"/>
                                                        <w:right w:val="none" w:sz="0" w:space="0" w:color="auto"/>
                                                      </w:divBdr>
                                                    </w:div>
                                                    <w:div w:id="10450751">
                                                      <w:marLeft w:val="0"/>
                                                      <w:marRight w:val="0"/>
                                                      <w:marTop w:val="0"/>
                                                      <w:marBottom w:val="0"/>
                                                      <w:divBdr>
                                                        <w:top w:val="none" w:sz="0" w:space="0" w:color="auto"/>
                                                        <w:left w:val="none" w:sz="0" w:space="0" w:color="auto"/>
                                                        <w:bottom w:val="none" w:sz="0" w:space="0" w:color="auto"/>
                                                        <w:right w:val="none" w:sz="0" w:space="0" w:color="auto"/>
                                                      </w:divBdr>
                                                    </w:div>
                                                    <w:div w:id="1483692023">
                                                      <w:marLeft w:val="0"/>
                                                      <w:marRight w:val="0"/>
                                                      <w:marTop w:val="0"/>
                                                      <w:marBottom w:val="0"/>
                                                      <w:divBdr>
                                                        <w:top w:val="none" w:sz="0" w:space="0" w:color="auto"/>
                                                        <w:left w:val="none" w:sz="0" w:space="0" w:color="auto"/>
                                                        <w:bottom w:val="none" w:sz="0" w:space="0" w:color="auto"/>
                                                        <w:right w:val="none" w:sz="0" w:space="0" w:color="auto"/>
                                                      </w:divBdr>
                                                    </w:div>
                                                    <w:div w:id="1287081131">
                                                      <w:marLeft w:val="0"/>
                                                      <w:marRight w:val="0"/>
                                                      <w:marTop w:val="0"/>
                                                      <w:marBottom w:val="0"/>
                                                      <w:divBdr>
                                                        <w:top w:val="none" w:sz="0" w:space="0" w:color="auto"/>
                                                        <w:left w:val="none" w:sz="0" w:space="0" w:color="auto"/>
                                                        <w:bottom w:val="none" w:sz="0" w:space="0" w:color="auto"/>
                                                        <w:right w:val="none" w:sz="0" w:space="0" w:color="auto"/>
                                                      </w:divBdr>
                                                    </w:div>
                                                    <w:div w:id="1776361632">
                                                      <w:marLeft w:val="0"/>
                                                      <w:marRight w:val="0"/>
                                                      <w:marTop w:val="0"/>
                                                      <w:marBottom w:val="0"/>
                                                      <w:divBdr>
                                                        <w:top w:val="none" w:sz="0" w:space="0" w:color="auto"/>
                                                        <w:left w:val="none" w:sz="0" w:space="0" w:color="auto"/>
                                                        <w:bottom w:val="none" w:sz="0" w:space="0" w:color="auto"/>
                                                        <w:right w:val="none" w:sz="0" w:space="0" w:color="auto"/>
                                                      </w:divBdr>
                                                    </w:div>
                                                    <w:div w:id="479658336">
                                                      <w:marLeft w:val="0"/>
                                                      <w:marRight w:val="0"/>
                                                      <w:marTop w:val="0"/>
                                                      <w:marBottom w:val="0"/>
                                                      <w:divBdr>
                                                        <w:top w:val="none" w:sz="0" w:space="0" w:color="auto"/>
                                                        <w:left w:val="none" w:sz="0" w:space="0" w:color="auto"/>
                                                        <w:bottom w:val="none" w:sz="0" w:space="0" w:color="auto"/>
                                                        <w:right w:val="none" w:sz="0" w:space="0" w:color="auto"/>
                                                      </w:divBdr>
                                                    </w:div>
                                                    <w:div w:id="1529640522">
                                                      <w:marLeft w:val="0"/>
                                                      <w:marRight w:val="0"/>
                                                      <w:marTop w:val="0"/>
                                                      <w:marBottom w:val="0"/>
                                                      <w:divBdr>
                                                        <w:top w:val="none" w:sz="0" w:space="0" w:color="auto"/>
                                                        <w:left w:val="none" w:sz="0" w:space="0" w:color="auto"/>
                                                        <w:bottom w:val="none" w:sz="0" w:space="0" w:color="auto"/>
                                                        <w:right w:val="none" w:sz="0" w:space="0" w:color="auto"/>
                                                      </w:divBdr>
                                                    </w:div>
                                                    <w:div w:id="524245906">
                                                      <w:marLeft w:val="0"/>
                                                      <w:marRight w:val="0"/>
                                                      <w:marTop w:val="0"/>
                                                      <w:marBottom w:val="0"/>
                                                      <w:divBdr>
                                                        <w:top w:val="none" w:sz="0" w:space="0" w:color="auto"/>
                                                        <w:left w:val="none" w:sz="0" w:space="0" w:color="auto"/>
                                                        <w:bottom w:val="none" w:sz="0" w:space="0" w:color="auto"/>
                                                        <w:right w:val="none" w:sz="0" w:space="0" w:color="auto"/>
                                                      </w:divBdr>
                                                    </w:div>
                                                    <w:div w:id="322780943">
                                                      <w:marLeft w:val="0"/>
                                                      <w:marRight w:val="0"/>
                                                      <w:marTop w:val="0"/>
                                                      <w:marBottom w:val="0"/>
                                                      <w:divBdr>
                                                        <w:top w:val="none" w:sz="0" w:space="0" w:color="auto"/>
                                                        <w:left w:val="none" w:sz="0" w:space="0" w:color="auto"/>
                                                        <w:bottom w:val="none" w:sz="0" w:space="0" w:color="auto"/>
                                                        <w:right w:val="none" w:sz="0" w:space="0" w:color="auto"/>
                                                      </w:divBdr>
                                                      <w:divsChild>
                                                        <w:div w:id="599948506">
                                                          <w:marLeft w:val="0"/>
                                                          <w:marRight w:val="0"/>
                                                          <w:marTop w:val="0"/>
                                                          <w:marBottom w:val="0"/>
                                                          <w:divBdr>
                                                            <w:top w:val="none" w:sz="0" w:space="0" w:color="auto"/>
                                                            <w:left w:val="none" w:sz="0" w:space="0" w:color="auto"/>
                                                            <w:bottom w:val="none" w:sz="0" w:space="0" w:color="auto"/>
                                                            <w:right w:val="none" w:sz="0" w:space="0" w:color="auto"/>
                                                          </w:divBdr>
                                                        </w:div>
                                                        <w:div w:id="1471048895">
                                                          <w:marLeft w:val="0"/>
                                                          <w:marRight w:val="0"/>
                                                          <w:marTop w:val="0"/>
                                                          <w:marBottom w:val="0"/>
                                                          <w:divBdr>
                                                            <w:top w:val="none" w:sz="0" w:space="0" w:color="auto"/>
                                                            <w:left w:val="none" w:sz="0" w:space="0" w:color="auto"/>
                                                            <w:bottom w:val="none" w:sz="0" w:space="0" w:color="auto"/>
                                                            <w:right w:val="none" w:sz="0" w:space="0" w:color="auto"/>
                                                          </w:divBdr>
                                                          <w:divsChild>
                                                            <w:div w:id="1690646527">
                                                              <w:marLeft w:val="0"/>
                                                              <w:marRight w:val="0"/>
                                                              <w:marTop w:val="0"/>
                                                              <w:marBottom w:val="0"/>
                                                              <w:divBdr>
                                                                <w:top w:val="none" w:sz="0" w:space="0" w:color="auto"/>
                                                                <w:left w:val="none" w:sz="0" w:space="0" w:color="auto"/>
                                                                <w:bottom w:val="none" w:sz="0" w:space="0" w:color="auto"/>
                                                                <w:right w:val="none" w:sz="0" w:space="0" w:color="auto"/>
                                                              </w:divBdr>
                                                            </w:div>
                                                          </w:divsChild>
                                                        </w:div>
                                                        <w:div w:id="2109618731">
                                                          <w:marLeft w:val="0"/>
                                                          <w:marRight w:val="0"/>
                                                          <w:marTop w:val="0"/>
                                                          <w:marBottom w:val="0"/>
                                                          <w:divBdr>
                                                            <w:top w:val="none" w:sz="0" w:space="0" w:color="auto"/>
                                                            <w:left w:val="none" w:sz="0" w:space="0" w:color="auto"/>
                                                            <w:bottom w:val="none" w:sz="0" w:space="0" w:color="auto"/>
                                                            <w:right w:val="none" w:sz="0" w:space="0" w:color="auto"/>
                                                          </w:divBdr>
                                                        </w:div>
                                                        <w:div w:id="59690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702455">
              <w:marLeft w:val="0"/>
              <w:marRight w:val="0"/>
              <w:marTop w:val="0"/>
              <w:marBottom w:val="0"/>
              <w:divBdr>
                <w:top w:val="none" w:sz="0" w:space="0" w:color="auto"/>
                <w:left w:val="none" w:sz="0" w:space="0" w:color="auto"/>
                <w:bottom w:val="none" w:sz="0" w:space="0" w:color="auto"/>
                <w:right w:val="none" w:sz="0" w:space="0" w:color="auto"/>
              </w:divBdr>
              <w:divsChild>
                <w:div w:id="2424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456971">
      <w:bodyDiv w:val="1"/>
      <w:marLeft w:val="0"/>
      <w:marRight w:val="0"/>
      <w:marTop w:val="0"/>
      <w:marBottom w:val="0"/>
      <w:divBdr>
        <w:top w:val="none" w:sz="0" w:space="0" w:color="auto"/>
        <w:left w:val="none" w:sz="0" w:space="0" w:color="auto"/>
        <w:bottom w:val="none" w:sz="0" w:space="0" w:color="auto"/>
        <w:right w:val="none" w:sz="0" w:space="0" w:color="auto"/>
      </w:divBdr>
      <w:divsChild>
        <w:div w:id="1106198843">
          <w:marLeft w:val="0"/>
          <w:marRight w:val="0"/>
          <w:marTop w:val="0"/>
          <w:marBottom w:val="0"/>
          <w:divBdr>
            <w:top w:val="none" w:sz="0" w:space="0" w:color="auto"/>
            <w:left w:val="none" w:sz="0" w:space="0" w:color="auto"/>
            <w:bottom w:val="none" w:sz="0" w:space="0" w:color="auto"/>
            <w:right w:val="none" w:sz="0" w:space="0" w:color="auto"/>
          </w:divBdr>
        </w:div>
        <w:div w:id="358775679">
          <w:marLeft w:val="0"/>
          <w:marRight w:val="0"/>
          <w:marTop w:val="0"/>
          <w:marBottom w:val="0"/>
          <w:divBdr>
            <w:top w:val="none" w:sz="0" w:space="0" w:color="auto"/>
            <w:left w:val="none" w:sz="0" w:space="0" w:color="auto"/>
            <w:bottom w:val="none" w:sz="0" w:space="0" w:color="auto"/>
            <w:right w:val="none" w:sz="0" w:space="0" w:color="auto"/>
          </w:divBdr>
        </w:div>
        <w:div w:id="1553926914">
          <w:marLeft w:val="0"/>
          <w:marRight w:val="0"/>
          <w:marTop w:val="0"/>
          <w:marBottom w:val="0"/>
          <w:divBdr>
            <w:top w:val="none" w:sz="0" w:space="0" w:color="auto"/>
            <w:left w:val="none" w:sz="0" w:space="0" w:color="auto"/>
            <w:bottom w:val="none" w:sz="0" w:space="0" w:color="auto"/>
            <w:right w:val="none" w:sz="0" w:space="0" w:color="auto"/>
          </w:divBdr>
        </w:div>
        <w:div w:id="1522206156">
          <w:marLeft w:val="0"/>
          <w:marRight w:val="0"/>
          <w:marTop w:val="0"/>
          <w:marBottom w:val="0"/>
          <w:divBdr>
            <w:top w:val="none" w:sz="0" w:space="0" w:color="auto"/>
            <w:left w:val="none" w:sz="0" w:space="0" w:color="auto"/>
            <w:bottom w:val="none" w:sz="0" w:space="0" w:color="auto"/>
            <w:right w:val="none" w:sz="0" w:space="0" w:color="auto"/>
          </w:divBdr>
        </w:div>
        <w:div w:id="1744178732">
          <w:marLeft w:val="0"/>
          <w:marRight w:val="0"/>
          <w:marTop w:val="0"/>
          <w:marBottom w:val="0"/>
          <w:divBdr>
            <w:top w:val="none" w:sz="0" w:space="0" w:color="auto"/>
            <w:left w:val="none" w:sz="0" w:space="0" w:color="auto"/>
            <w:bottom w:val="none" w:sz="0" w:space="0" w:color="auto"/>
            <w:right w:val="none" w:sz="0" w:space="0" w:color="auto"/>
          </w:divBdr>
        </w:div>
      </w:divsChild>
    </w:div>
    <w:div w:id="12896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thlisistennisclub.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715</Words>
  <Characters>3865</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ΣΠΥΡΙΔΟΥΛΑ</dc:creator>
  <cp:keywords/>
  <dc:description/>
  <cp:lastModifiedBy>ΣΠΥΡΙΔΟΥΛΑ</cp:lastModifiedBy>
  <cp:revision>3</cp:revision>
  <dcterms:created xsi:type="dcterms:W3CDTF">2014-06-28T21:29:00Z</dcterms:created>
  <dcterms:modified xsi:type="dcterms:W3CDTF">2014-07-30T18:37:00Z</dcterms:modified>
</cp:coreProperties>
</file>